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610767" w:rsidP="002F37F0">
      <w:pPr>
        <w:jc w:val="center"/>
        <w:rPr>
          <w:b/>
          <w:i/>
          <w:sz w:val="22"/>
          <w:szCs w:val="22"/>
        </w:rPr>
      </w:pPr>
      <w:r>
        <w:rPr>
          <w:b/>
          <w:i/>
          <w:sz w:val="22"/>
          <w:szCs w:val="22"/>
        </w:rPr>
        <w:t xml:space="preserve">Maryland </w:t>
      </w:r>
      <w:r w:rsidR="002F37F0" w:rsidRPr="000F5EDF">
        <w:rPr>
          <w:b/>
          <w:i/>
          <w:sz w:val="22"/>
          <w:szCs w:val="22"/>
        </w:rPr>
        <w:t xml:space="preserve">Region </w:t>
      </w:r>
      <w:r>
        <w:rPr>
          <w:b/>
          <w:i/>
          <w:sz w:val="22"/>
          <w:szCs w:val="22"/>
        </w:rPr>
        <w:t>III Health and Medical Coalition</w:t>
      </w:r>
      <w:r w:rsidR="003F26EC">
        <w:rPr>
          <w:b/>
          <w:i/>
          <w:sz w:val="22"/>
          <w:szCs w:val="22"/>
        </w:rPr>
        <w:t xml:space="preserve"> Minutes</w:t>
      </w:r>
    </w:p>
    <w:p w:rsidR="00DA445D" w:rsidRDefault="007244F4" w:rsidP="00CD6C8B">
      <w:pPr>
        <w:jc w:val="center"/>
        <w:rPr>
          <w:b/>
          <w:i/>
          <w:sz w:val="22"/>
          <w:szCs w:val="22"/>
        </w:rPr>
      </w:pPr>
      <w:r>
        <w:rPr>
          <w:b/>
          <w:i/>
          <w:sz w:val="22"/>
          <w:szCs w:val="22"/>
        </w:rPr>
        <w:t>October 9</w:t>
      </w:r>
      <w:r w:rsidR="00D9562F">
        <w:rPr>
          <w:b/>
          <w:i/>
          <w:sz w:val="22"/>
          <w:szCs w:val="22"/>
        </w:rPr>
        <w:t xml:space="preserve">, </w:t>
      </w:r>
      <w:r w:rsidR="006C0480">
        <w:rPr>
          <w:b/>
          <w:i/>
          <w:sz w:val="22"/>
          <w:szCs w:val="22"/>
        </w:rPr>
        <w:t>2018</w:t>
      </w:r>
      <w:r w:rsidR="00DA445D">
        <w:rPr>
          <w:b/>
          <w:i/>
          <w:sz w:val="22"/>
          <w:szCs w:val="22"/>
        </w:rPr>
        <w:t xml:space="preserve"> </w:t>
      </w:r>
      <w:r w:rsidR="00DD4081">
        <w:rPr>
          <w:b/>
          <w:i/>
          <w:sz w:val="22"/>
          <w:szCs w:val="22"/>
        </w:rPr>
        <w:t>(10 AM to 12 P</w:t>
      </w:r>
      <w:r w:rsidR="00D13208" w:rsidRPr="000F5EDF">
        <w:rPr>
          <w:b/>
          <w:i/>
          <w:sz w:val="22"/>
          <w:szCs w:val="22"/>
        </w:rPr>
        <w:t>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423898">
      <w:pPr>
        <w:pStyle w:val="ListParagraph"/>
        <w:numPr>
          <w:ilvl w:val="0"/>
          <w:numId w:val="2"/>
        </w:numPr>
        <w:rPr>
          <w:sz w:val="22"/>
          <w:szCs w:val="22"/>
        </w:rPr>
      </w:pPr>
      <w:r w:rsidRPr="00F1764B">
        <w:rPr>
          <w:sz w:val="22"/>
          <w:szCs w:val="22"/>
        </w:rPr>
        <w:t>Introductions</w:t>
      </w:r>
      <w:r w:rsidR="00F1764B">
        <w:rPr>
          <w:sz w:val="22"/>
          <w:szCs w:val="22"/>
        </w:rPr>
        <w:t>: The following individuals were in attendance:</w:t>
      </w:r>
    </w:p>
    <w:p w:rsidR="00A278FC" w:rsidRPr="00F72C3C" w:rsidRDefault="00F314FC" w:rsidP="00F72C3C">
      <w:pPr>
        <w:pStyle w:val="ListParagraph"/>
        <w:ind w:left="900"/>
        <w:rPr>
          <w:sz w:val="22"/>
          <w:szCs w:val="22"/>
        </w:rPr>
      </w:pPr>
      <w:r w:rsidRPr="00CC3EBA">
        <w:rPr>
          <w:sz w:val="22"/>
          <w:szCs w:val="22"/>
        </w:rPr>
        <w:t xml:space="preserve">Cindy Anderson (MedStar VNA), </w:t>
      </w:r>
      <w:r w:rsidR="00F4224D" w:rsidRPr="00CC3EBA">
        <w:rPr>
          <w:sz w:val="22"/>
          <w:szCs w:val="22"/>
        </w:rPr>
        <w:t xml:space="preserve">Shane Anderson (UMMC), </w:t>
      </w:r>
      <w:r w:rsidR="007203DE" w:rsidRPr="00CC3EBA">
        <w:rPr>
          <w:sz w:val="22"/>
          <w:szCs w:val="22"/>
        </w:rPr>
        <w:t xml:space="preserve">Kiril Apostolov (Baltimore Medical System), </w:t>
      </w:r>
      <w:r w:rsidR="00CC1C70" w:rsidRPr="00CC3EBA">
        <w:rPr>
          <w:sz w:val="22"/>
          <w:szCs w:val="22"/>
        </w:rPr>
        <w:t xml:space="preserve">Giselle Bonilla (Howard Co Health), </w:t>
      </w:r>
      <w:r w:rsidR="00814932" w:rsidRPr="00CC3EBA">
        <w:rPr>
          <w:sz w:val="22"/>
          <w:szCs w:val="22"/>
        </w:rPr>
        <w:t xml:space="preserve">Jimmy Brothers (Howard Co EMS), </w:t>
      </w:r>
      <w:r w:rsidR="004C53F4" w:rsidRPr="00CC3EBA">
        <w:rPr>
          <w:sz w:val="22"/>
          <w:szCs w:val="22"/>
        </w:rPr>
        <w:t>Erin</w:t>
      </w:r>
      <w:r w:rsidR="00BD236A" w:rsidRPr="00CC3EBA">
        <w:rPr>
          <w:sz w:val="22"/>
          <w:szCs w:val="22"/>
        </w:rPr>
        <w:t xml:space="preserve"> Brown (UCH</w:t>
      </w:r>
      <w:r w:rsidR="002A1DC6" w:rsidRPr="00CC3EBA">
        <w:rPr>
          <w:sz w:val="22"/>
          <w:szCs w:val="22"/>
        </w:rPr>
        <w:t xml:space="preserve">), </w:t>
      </w:r>
      <w:r w:rsidR="007203DE" w:rsidRPr="00CC3EBA">
        <w:rPr>
          <w:sz w:val="22"/>
          <w:szCs w:val="22"/>
        </w:rPr>
        <w:t xml:space="preserve">Alex Cardella (MCAC), </w:t>
      </w:r>
      <w:r w:rsidR="00514B52" w:rsidRPr="00CC3EBA">
        <w:rPr>
          <w:sz w:val="22"/>
          <w:szCs w:val="22"/>
        </w:rPr>
        <w:t>Tom Converse (</w:t>
      </w:r>
      <w:r w:rsidR="006A5D19" w:rsidRPr="00CC3EBA">
        <w:rPr>
          <w:sz w:val="22"/>
          <w:szCs w:val="22"/>
        </w:rPr>
        <w:t>Clifton T. Perkins Hospital Center )</w:t>
      </w:r>
      <w:r w:rsidR="00514B52" w:rsidRPr="00CC3EBA">
        <w:rPr>
          <w:sz w:val="22"/>
          <w:szCs w:val="22"/>
        </w:rPr>
        <w:t xml:space="preserve">, </w:t>
      </w:r>
      <w:r w:rsidRPr="00CC3EBA">
        <w:rPr>
          <w:sz w:val="22"/>
          <w:szCs w:val="22"/>
        </w:rPr>
        <w:t xml:space="preserve">Deb Curro (Anne Arundel Co Health), </w:t>
      </w:r>
      <w:r w:rsidR="00BD236A" w:rsidRPr="00CC3EBA">
        <w:rPr>
          <w:sz w:val="22"/>
          <w:szCs w:val="22"/>
        </w:rPr>
        <w:t>Todd Dousa (Bayview)</w:t>
      </w:r>
      <w:r w:rsidR="00191EFA" w:rsidRPr="00CC3EBA">
        <w:rPr>
          <w:sz w:val="22"/>
          <w:szCs w:val="22"/>
        </w:rPr>
        <w:t xml:space="preserve">, </w:t>
      </w:r>
      <w:r w:rsidR="00CC3EBA" w:rsidRPr="00CC3EBA">
        <w:rPr>
          <w:sz w:val="22"/>
          <w:szCs w:val="22"/>
        </w:rPr>
        <w:t xml:space="preserve">Anika Ebitu (MACHC), </w:t>
      </w:r>
      <w:r w:rsidRPr="00CC3EBA">
        <w:rPr>
          <w:sz w:val="22"/>
          <w:szCs w:val="22"/>
        </w:rPr>
        <w:t xml:space="preserve">Corinne Edds (MDH OP&amp;R), </w:t>
      </w:r>
      <w:r w:rsidR="00CC3EBA" w:rsidRPr="00CC3EBA">
        <w:rPr>
          <w:sz w:val="22"/>
          <w:szCs w:val="22"/>
        </w:rPr>
        <w:t>A</w:t>
      </w:r>
      <w:r w:rsidR="00CC3EBA">
        <w:rPr>
          <w:sz w:val="22"/>
          <w:szCs w:val="22"/>
        </w:rPr>
        <w:t xml:space="preserve">aron Edwards (Annapolis), </w:t>
      </w:r>
      <w:r w:rsidR="002A1DC6" w:rsidRPr="00CC3EBA">
        <w:rPr>
          <w:sz w:val="22"/>
          <w:szCs w:val="22"/>
        </w:rPr>
        <w:t>K</w:t>
      </w:r>
      <w:r w:rsidR="00B659CA" w:rsidRPr="00CC3EBA">
        <w:rPr>
          <w:sz w:val="22"/>
          <w:szCs w:val="22"/>
        </w:rPr>
        <w:t xml:space="preserve">im Eshleman (Baltimore City Health), </w:t>
      </w:r>
      <w:r w:rsidR="00392FAE" w:rsidRPr="00CC3EBA">
        <w:rPr>
          <w:sz w:val="22"/>
          <w:szCs w:val="22"/>
        </w:rPr>
        <w:t>Loreal</w:t>
      </w:r>
      <w:r w:rsidR="00345F73" w:rsidRPr="00CC3EBA">
        <w:rPr>
          <w:sz w:val="22"/>
          <w:szCs w:val="22"/>
        </w:rPr>
        <w:t xml:space="preserve"> Froat (MedStar Fran</w:t>
      </w:r>
      <w:r w:rsidR="00392FAE" w:rsidRPr="00CC3EBA">
        <w:rPr>
          <w:sz w:val="22"/>
          <w:szCs w:val="22"/>
        </w:rPr>
        <w:t xml:space="preserve">klin Square), </w:t>
      </w:r>
      <w:r w:rsidR="00485C8C" w:rsidRPr="00CC3EBA">
        <w:rPr>
          <w:sz w:val="22"/>
          <w:szCs w:val="22"/>
        </w:rPr>
        <w:t>Josh Fuss (Carroll County Health),</w:t>
      </w:r>
      <w:r w:rsidR="005A4DCB" w:rsidRPr="00CC3EBA">
        <w:rPr>
          <w:sz w:val="22"/>
          <w:szCs w:val="22"/>
        </w:rPr>
        <w:t xml:space="preserve"> Brian Gray (MedStar Harbor), </w:t>
      </w:r>
      <w:r w:rsidR="007203DE" w:rsidRPr="00CC3EBA">
        <w:rPr>
          <w:sz w:val="22"/>
          <w:szCs w:val="22"/>
        </w:rPr>
        <w:t xml:space="preserve">Christian Griffin (Balt Co EMS), </w:t>
      </w:r>
      <w:r w:rsidR="006E12F7" w:rsidRPr="006E12F7">
        <w:rPr>
          <w:sz w:val="22"/>
          <w:szCs w:val="22"/>
        </w:rPr>
        <w:t xml:space="preserve">Abdulatu Hall </w:t>
      </w:r>
      <w:r w:rsidR="006E12F7">
        <w:rPr>
          <w:sz w:val="22"/>
          <w:szCs w:val="22"/>
        </w:rPr>
        <w:t xml:space="preserve">(Howard County Health), </w:t>
      </w:r>
      <w:r w:rsidR="00546118" w:rsidRPr="00CC3EBA">
        <w:rPr>
          <w:sz w:val="22"/>
          <w:szCs w:val="22"/>
        </w:rPr>
        <w:t xml:space="preserve">Chris Hiles (MOEM), </w:t>
      </w:r>
      <w:r w:rsidR="00F553CF" w:rsidRPr="00CC3EBA">
        <w:rPr>
          <w:sz w:val="22"/>
          <w:szCs w:val="22"/>
        </w:rPr>
        <w:t xml:space="preserve">Martha Hill (Sinai), </w:t>
      </w:r>
      <w:r w:rsidR="00546118" w:rsidRPr="00CC3EBA">
        <w:rPr>
          <w:sz w:val="22"/>
          <w:szCs w:val="22"/>
        </w:rPr>
        <w:t>Mark Hubbard (UAWG),</w:t>
      </w:r>
      <w:r w:rsidR="007203DE" w:rsidRPr="00CC3EBA">
        <w:rPr>
          <w:sz w:val="22"/>
          <w:szCs w:val="22"/>
        </w:rPr>
        <w:t xml:space="preserve"> Jeff Huggins (MIEMSS),</w:t>
      </w:r>
      <w:r w:rsidR="00546118" w:rsidRPr="00CC3EBA">
        <w:rPr>
          <w:sz w:val="22"/>
          <w:szCs w:val="22"/>
        </w:rPr>
        <w:t xml:space="preserve"> </w:t>
      </w:r>
      <w:r w:rsidR="00B923E6" w:rsidRPr="00CC3EBA">
        <w:rPr>
          <w:sz w:val="22"/>
          <w:szCs w:val="22"/>
        </w:rPr>
        <w:t xml:space="preserve">Christina Hughes (MedStar Franklin Square), </w:t>
      </w:r>
      <w:r w:rsidR="00CC3EBA" w:rsidRPr="00CC3EBA">
        <w:rPr>
          <w:sz w:val="22"/>
          <w:szCs w:val="22"/>
        </w:rPr>
        <w:t xml:space="preserve"> </w:t>
      </w:r>
      <w:r w:rsidR="007203DE" w:rsidRPr="00CC3EBA">
        <w:rPr>
          <w:sz w:val="22"/>
          <w:szCs w:val="22"/>
        </w:rPr>
        <w:t xml:space="preserve">Andrea Hyatt (Univ. of Maryland), </w:t>
      </w:r>
      <w:r w:rsidR="005A4DCB" w:rsidRPr="00CC3EBA">
        <w:rPr>
          <w:sz w:val="22"/>
          <w:szCs w:val="22"/>
        </w:rPr>
        <w:t xml:space="preserve">Edward Johnson (Union Memorial), </w:t>
      </w:r>
      <w:r w:rsidR="007203DE" w:rsidRPr="00CC3EBA">
        <w:rPr>
          <w:sz w:val="22"/>
          <w:szCs w:val="22"/>
        </w:rPr>
        <w:t xml:space="preserve">Randy Linthicum (MIEMSS), </w:t>
      </w:r>
      <w:r w:rsidR="005025D2" w:rsidRPr="00CC3EBA">
        <w:rPr>
          <w:sz w:val="22"/>
          <w:szCs w:val="22"/>
        </w:rPr>
        <w:t xml:space="preserve">Elise Major Whiteford (MOEM), Iris Mielke (Springfield), </w:t>
      </w:r>
      <w:r w:rsidR="005A4DCB" w:rsidRPr="00CC3EBA">
        <w:rPr>
          <w:sz w:val="22"/>
          <w:szCs w:val="22"/>
        </w:rPr>
        <w:t xml:space="preserve">Suzanne Mullarkey (MedStar Ambulatory Services), </w:t>
      </w:r>
      <w:r w:rsidR="002A1DC6" w:rsidRPr="00CC3EBA">
        <w:rPr>
          <w:sz w:val="22"/>
          <w:szCs w:val="22"/>
        </w:rPr>
        <w:t xml:space="preserve">Sako Narita (Baltimore City Health), </w:t>
      </w:r>
      <w:r w:rsidRPr="00CC3EBA">
        <w:rPr>
          <w:sz w:val="22"/>
          <w:szCs w:val="22"/>
        </w:rPr>
        <w:t xml:space="preserve">Mike O’Connell (MIEMSS), </w:t>
      </w:r>
      <w:r w:rsidR="006A5D19" w:rsidRPr="00CC3EBA">
        <w:rPr>
          <w:sz w:val="22"/>
          <w:szCs w:val="22"/>
        </w:rPr>
        <w:t xml:space="preserve">Penny Pearce (Hopkins), </w:t>
      </w:r>
      <w:r w:rsidRPr="00CC3EBA">
        <w:rPr>
          <w:sz w:val="22"/>
          <w:szCs w:val="22"/>
        </w:rPr>
        <w:t xml:space="preserve">Jocelyn Pope (Bon Secours), </w:t>
      </w:r>
      <w:r w:rsidR="002A1DC6" w:rsidRPr="00CC3EBA">
        <w:rPr>
          <w:sz w:val="22"/>
          <w:szCs w:val="22"/>
        </w:rPr>
        <w:t xml:space="preserve">Craig Savageau (UMMC/Midtown), </w:t>
      </w:r>
      <w:r w:rsidRPr="00CC3EBA">
        <w:rPr>
          <w:sz w:val="22"/>
          <w:szCs w:val="22"/>
        </w:rPr>
        <w:t xml:space="preserve">Debbie </w:t>
      </w:r>
      <w:r w:rsidR="00BD236A" w:rsidRPr="00CC3EBA">
        <w:rPr>
          <w:sz w:val="22"/>
          <w:szCs w:val="22"/>
        </w:rPr>
        <w:t>Saylor (Anne Arundel Co Health</w:t>
      </w:r>
      <w:r w:rsidR="003807E1">
        <w:rPr>
          <w:sz w:val="22"/>
          <w:szCs w:val="22"/>
        </w:rPr>
        <w:t>)</w:t>
      </w:r>
      <w:r w:rsidR="00BD236A" w:rsidRPr="00CC3EBA">
        <w:rPr>
          <w:sz w:val="22"/>
          <w:szCs w:val="22"/>
        </w:rPr>
        <w:t xml:space="preserve">, Amy Scaggs (Howard Co Health), </w:t>
      </w:r>
      <w:r w:rsidR="004C53F4" w:rsidRPr="00CC3EBA">
        <w:rPr>
          <w:sz w:val="22"/>
          <w:szCs w:val="22"/>
        </w:rPr>
        <w:t>Patty Sherman (AAMC</w:t>
      </w:r>
      <w:r w:rsidRPr="00CC3EBA">
        <w:rPr>
          <w:sz w:val="22"/>
          <w:szCs w:val="22"/>
        </w:rPr>
        <w:t xml:space="preserve">), </w:t>
      </w:r>
      <w:r w:rsidR="002A1DC6" w:rsidRPr="00CC3EBA">
        <w:rPr>
          <w:sz w:val="22"/>
          <w:szCs w:val="22"/>
        </w:rPr>
        <w:t xml:space="preserve">Dimitris Stamidis (Mercy), </w:t>
      </w:r>
      <w:r w:rsidR="00633071" w:rsidRPr="00CC3EBA">
        <w:rPr>
          <w:sz w:val="22"/>
          <w:szCs w:val="22"/>
        </w:rPr>
        <w:t xml:space="preserve">Lisa Swank (Harford Co Health), </w:t>
      </w:r>
      <w:r w:rsidR="00514B52" w:rsidRPr="00CC3EBA">
        <w:rPr>
          <w:sz w:val="22"/>
          <w:szCs w:val="22"/>
        </w:rPr>
        <w:t xml:space="preserve">Kerry Topovski (AA Co OEM), </w:t>
      </w:r>
      <w:r w:rsidR="00B923E6" w:rsidRPr="00CC3EBA">
        <w:rPr>
          <w:sz w:val="22"/>
          <w:szCs w:val="22"/>
        </w:rPr>
        <w:t>Curtis Wiggins (Carroll EMS)</w:t>
      </w:r>
    </w:p>
    <w:p w:rsidR="009132E8" w:rsidRPr="009132E8" w:rsidRDefault="009132E8" w:rsidP="009132E8">
      <w:pPr>
        <w:rPr>
          <w:b/>
          <w:sz w:val="22"/>
          <w:szCs w:val="22"/>
        </w:rPr>
      </w:pPr>
    </w:p>
    <w:p w:rsidR="002F37F0" w:rsidRDefault="002F37F0" w:rsidP="00423898">
      <w:pPr>
        <w:pStyle w:val="ListParagraph"/>
        <w:numPr>
          <w:ilvl w:val="0"/>
          <w:numId w:val="2"/>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w:t>
      </w:r>
      <w:r w:rsidR="001B6C2A">
        <w:rPr>
          <w:sz w:val="22"/>
          <w:szCs w:val="22"/>
        </w:rPr>
        <w:t>end roster changes to C. Hughes</w:t>
      </w:r>
      <w:r w:rsidR="00546118">
        <w:rPr>
          <w:sz w:val="22"/>
          <w:szCs w:val="22"/>
        </w:rPr>
        <w:t xml:space="preserve"> and L. Froat</w:t>
      </w:r>
      <w:r w:rsidR="001B6C2A">
        <w:rPr>
          <w:sz w:val="22"/>
          <w:szCs w:val="22"/>
        </w:rPr>
        <w:t>.</w:t>
      </w:r>
    </w:p>
    <w:p w:rsidR="00F1764B" w:rsidRPr="001048EC" w:rsidRDefault="001E2DAE" w:rsidP="001048EC">
      <w:pPr>
        <w:tabs>
          <w:tab w:val="left" w:pos="9848"/>
        </w:tabs>
        <w:rPr>
          <w:sz w:val="22"/>
          <w:szCs w:val="22"/>
        </w:rPr>
      </w:pPr>
      <w:r w:rsidRPr="001048EC">
        <w:rPr>
          <w:sz w:val="22"/>
          <w:szCs w:val="22"/>
        </w:rPr>
        <w:tab/>
      </w:r>
    </w:p>
    <w:p w:rsidR="00F1764B" w:rsidRDefault="00F1764B" w:rsidP="00423898">
      <w:pPr>
        <w:pStyle w:val="ListParagraph"/>
        <w:numPr>
          <w:ilvl w:val="0"/>
          <w:numId w:val="2"/>
        </w:numPr>
        <w:rPr>
          <w:sz w:val="22"/>
          <w:szCs w:val="22"/>
        </w:rPr>
      </w:pPr>
      <w:r>
        <w:rPr>
          <w:sz w:val="22"/>
          <w:szCs w:val="22"/>
        </w:rPr>
        <w:t>Review of Minutes:</w:t>
      </w:r>
      <w:r w:rsidR="00467C24">
        <w:rPr>
          <w:sz w:val="22"/>
          <w:szCs w:val="22"/>
        </w:rPr>
        <w:t xml:space="preserve"> </w:t>
      </w:r>
      <w:r w:rsidR="004F65E3">
        <w:rPr>
          <w:sz w:val="22"/>
          <w:szCs w:val="22"/>
        </w:rPr>
        <w:t>C. Hughes</w:t>
      </w:r>
      <w:r w:rsidR="001C781A">
        <w:rPr>
          <w:sz w:val="22"/>
          <w:szCs w:val="22"/>
        </w:rPr>
        <w:t xml:space="preserve"> wel</w:t>
      </w:r>
      <w:r w:rsidR="000A1198">
        <w:rPr>
          <w:sz w:val="22"/>
          <w:szCs w:val="22"/>
        </w:rPr>
        <w:t xml:space="preserve">comed everyone and the </w:t>
      </w:r>
      <w:r w:rsidR="00546118">
        <w:rPr>
          <w:sz w:val="22"/>
          <w:szCs w:val="22"/>
        </w:rPr>
        <w:t>July</w:t>
      </w:r>
      <w:r w:rsidR="001C781A">
        <w:rPr>
          <w:sz w:val="22"/>
          <w:szCs w:val="22"/>
        </w:rPr>
        <w:t xml:space="preserve"> minutes were approved as submitted. </w:t>
      </w:r>
    </w:p>
    <w:p w:rsidR="006E12F7" w:rsidRPr="006E12F7" w:rsidRDefault="006E12F7" w:rsidP="006E12F7">
      <w:pPr>
        <w:pStyle w:val="ListParagraph"/>
        <w:rPr>
          <w:sz w:val="22"/>
          <w:szCs w:val="22"/>
        </w:rPr>
      </w:pPr>
    </w:p>
    <w:p w:rsidR="00B65D60" w:rsidRPr="00B65D60" w:rsidRDefault="006E12F7" w:rsidP="00B65D60">
      <w:pPr>
        <w:pStyle w:val="ListParagraph"/>
        <w:numPr>
          <w:ilvl w:val="0"/>
          <w:numId w:val="2"/>
        </w:numPr>
        <w:rPr>
          <w:sz w:val="22"/>
          <w:szCs w:val="22"/>
        </w:rPr>
      </w:pPr>
      <w:r>
        <w:rPr>
          <w:sz w:val="22"/>
          <w:szCs w:val="22"/>
        </w:rPr>
        <w:t xml:space="preserve">Medical Surge/Crisis Standards of Care Planning – Howie </w:t>
      </w:r>
      <w:r w:rsidR="003807E1">
        <w:rPr>
          <w:sz w:val="22"/>
          <w:szCs w:val="22"/>
        </w:rPr>
        <w:t>Gwon and Marie Warner from Witt</w:t>
      </w:r>
      <w:r w:rsidR="00B65D60">
        <w:rPr>
          <w:sz w:val="22"/>
          <w:szCs w:val="22"/>
        </w:rPr>
        <w:t xml:space="preserve"> O’Brien presented on the completed Medical Surge/CSOC plan along with some recommendations for continued regional preparedness:</w:t>
      </w:r>
    </w:p>
    <w:p w:rsidR="00B65D60" w:rsidRDefault="00B65D60" w:rsidP="00B65D60">
      <w:pPr>
        <w:pStyle w:val="ListParagraph"/>
        <w:numPr>
          <w:ilvl w:val="1"/>
          <w:numId w:val="2"/>
        </w:numPr>
        <w:rPr>
          <w:sz w:val="22"/>
          <w:szCs w:val="22"/>
        </w:rPr>
      </w:pPr>
      <w:r>
        <w:rPr>
          <w:sz w:val="22"/>
          <w:szCs w:val="22"/>
        </w:rPr>
        <w:t>Conduct an assessment of hospital full evacuation plans, either via sharing of plans or questionnaire</w:t>
      </w:r>
    </w:p>
    <w:p w:rsidR="00B65D60" w:rsidRDefault="00B65D60" w:rsidP="00B65D60">
      <w:pPr>
        <w:pStyle w:val="ListParagraph"/>
        <w:numPr>
          <w:ilvl w:val="1"/>
          <w:numId w:val="2"/>
        </w:numPr>
        <w:rPr>
          <w:sz w:val="22"/>
          <w:szCs w:val="22"/>
        </w:rPr>
      </w:pPr>
      <w:r>
        <w:rPr>
          <w:sz w:val="22"/>
          <w:szCs w:val="22"/>
        </w:rPr>
        <w:t>ID who will assist in coordinating movement of specialty patients</w:t>
      </w:r>
    </w:p>
    <w:p w:rsidR="00B65D60" w:rsidRDefault="00B65D60" w:rsidP="00B65D60">
      <w:pPr>
        <w:pStyle w:val="ListParagraph"/>
        <w:ind w:left="1620"/>
        <w:rPr>
          <w:sz w:val="22"/>
          <w:szCs w:val="22"/>
        </w:rPr>
      </w:pPr>
    </w:p>
    <w:p w:rsidR="002F37F0" w:rsidRPr="00F1764B" w:rsidRDefault="002F37F0" w:rsidP="00423898">
      <w:pPr>
        <w:pStyle w:val="ListParagraph"/>
        <w:numPr>
          <w:ilvl w:val="0"/>
          <w:numId w:val="2"/>
        </w:numPr>
        <w:rPr>
          <w:sz w:val="22"/>
          <w:szCs w:val="22"/>
        </w:rPr>
      </w:pPr>
      <w:r w:rsidRPr="006D2348">
        <w:rPr>
          <w:sz w:val="22"/>
          <w:szCs w:val="22"/>
        </w:rPr>
        <w:t>P</w:t>
      </w:r>
      <w:r w:rsidRPr="00F1764B">
        <w:rPr>
          <w:sz w:val="22"/>
          <w:szCs w:val="22"/>
        </w:rPr>
        <w:t>rophylactic Medication</w:t>
      </w:r>
    </w:p>
    <w:p w:rsidR="002F37F0" w:rsidRPr="00F1764B" w:rsidRDefault="002F37F0" w:rsidP="00423898">
      <w:pPr>
        <w:pStyle w:val="ListParagraph"/>
        <w:numPr>
          <w:ilvl w:val="0"/>
          <w:numId w:val="3"/>
        </w:numPr>
        <w:rPr>
          <w:sz w:val="22"/>
          <w:szCs w:val="22"/>
        </w:rPr>
      </w:pPr>
      <w:r w:rsidRPr="00F1764B">
        <w:rPr>
          <w:sz w:val="22"/>
          <w:szCs w:val="22"/>
        </w:rPr>
        <w:t xml:space="preserve">First Responder Prophy </w:t>
      </w:r>
      <w:r w:rsidR="00CA69AE" w:rsidRPr="00F1764B">
        <w:rPr>
          <w:sz w:val="22"/>
          <w:szCs w:val="22"/>
        </w:rPr>
        <w:t>– D. Curro</w:t>
      </w:r>
      <w:r w:rsidR="006E750D">
        <w:rPr>
          <w:sz w:val="22"/>
          <w:szCs w:val="22"/>
        </w:rPr>
        <w:t xml:space="preserve"> </w:t>
      </w:r>
      <w:r w:rsidR="002B362B">
        <w:rPr>
          <w:sz w:val="22"/>
          <w:szCs w:val="22"/>
        </w:rPr>
        <w:t xml:space="preserve">– </w:t>
      </w:r>
      <w:r w:rsidR="00570C4C">
        <w:rPr>
          <w:sz w:val="22"/>
          <w:szCs w:val="22"/>
        </w:rPr>
        <w:t>No updates.</w:t>
      </w:r>
      <w:r w:rsidR="007C5629">
        <w:rPr>
          <w:sz w:val="22"/>
          <w:szCs w:val="22"/>
        </w:rPr>
        <w:t xml:space="preserve"> </w:t>
      </w:r>
    </w:p>
    <w:p w:rsidR="00A21A80" w:rsidRPr="007C5629" w:rsidRDefault="00D60326" w:rsidP="00536C25">
      <w:pPr>
        <w:pStyle w:val="ListParagraph"/>
        <w:numPr>
          <w:ilvl w:val="1"/>
          <w:numId w:val="3"/>
        </w:numPr>
        <w:rPr>
          <w:sz w:val="22"/>
          <w:szCs w:val="22"/>
        </w:rPr>
      </w:pPr>
      <w:r w:rsidRPr="007C5629">
        <w:rPr>
          <w:sz w:val="22"/>
          <w:szCs w:val="22"/>
        </w:rPr>
        <w:t>Ant</w:t>
      </w:r>
      <w:r w:rsidR="003524DD" w:rsidRPr="007C5629">
        <w:rPr>
          <w:sz w:val="22"/>
          <w:szCs w:val="22"/>
        </w:rPr>
        <w:t>hrax Preparedness Act –</w:t>
      </w:r>
      <w:r w:rsidR="00CF3E7A" w:rsidRPr="007C5629">
        <w:rPr>
          <w:sz w:val="22"/>
          <w:szCs w:val="22"/>
        </w:rPr>
        <w:t xml:space="preserve"> D. Curro</w:t>
      </w:r>
      <w:r w:rsidR="00BC0A0A" w:rsidRPr="007C5629">
        <w:rPr>
          <w:sz w:val="22"/>
          <w:szCs w:val="22"/>
        </w:rPr>
        <w:t xml:space="preserve"> </w:t>
      </w:r>
      <w:r w:rsidR="002A1DC6" w:rsidRPr="007C5629">
        <w:rPr>
          <w:sz w:val="22"/>
          <w:szCs w:val="22"/>
        </w:rPr>
        <w:t xml:space="preserve">new POC </w:t>
      </w:r>
      <w:r w:rsidR="007C5629" w:rsidRPr="007C5629">
        <w:rPr>
          <w:sz w:val="22"/>
          <w:szCs w:val="22"/>
        </w:rPr>
        <w:t xml:space="preserve">identified </w:t>
      </w:r>
      <w:r w:rsidR="007C5629">
        <w:rPr>
          <w:sz w:val="22"/>
          <w:szCs w:val="22"/>
        </w:rPr>
        <w:t>for this program. A grant funded DHS project is piloting a new program. Possible ability to request to be part of the pilot program. D. Curro will forward program information to MIEMSS and MDH to ga</w:t>
      </w:r>
      <w:r w:rsidR="006A5D19">
        <w:rPr>
          <w:sz w:val="22"/>
          <w:szCs w:val="22"/>
        </w:rPr>
        <w:t>u</w:t>
      </w:r>
      <w:r w:rsidR="007C5629">
        <w:rPr>
          <w:sz w:val="22"/>
          <w:szCs w:val="22"/>
        </w:rPr>
        <w:t>ge interest.</w:t>
      </w:r>
    </w:p>
    <w:p w:rsidR="00536C25" w:rsidRDefault="00536C25" w:rsidP="00536C25">
      <w:pPr>
        <w:pStyle w:val="ListParagraph"/>
        <w:numPr>
          <w:ilvl w:val="1"/>
          <w:numId w:val="3"/>
        </w:numPr>
        <w:rPr>
          <w:sz w:val="22"/>
          <w:szCs w:val="22"/>
        </w:rPr>
      </w:pPr>
      <w:r w:rsidRPr="007C5629">
        <w:rPr>
          <w:sz w:val="22"/>
          <w:szCs w:val="22"/>
        </w:rPr>
        <w:t xml:space="preserve">Brief discussion about threats – A. Cardella </w:t>
      </w:r>
      <w:r w:rsidR="00570C4C">
        <w:rPr>
          <w:sz w:val="22"/>
          <w:szCs w:val="22"/>
        </w:rPr>
        <w:t xml:space="preserve">conducted a brief presentation on the current threats and trends locally and abroad. Several recent incidents involving ricin. </w:t>
      </w:r>
    </w:p>
    <w:p w:rsidR="006E750D" w:rsidRDefault="006E750D" w:rsidP="006E750D">
      <w:pPr>
        <w:rPr>
          <w:sz w:val="22"/>
          <w:szCs w:val="22"/>
        </w:rPr>
      </w:pPr>
    </w:p>
    <w:p w:rsidR="006E750D" w:rsidRDefault="006E750D" w:rsidP="006E750D">
      <w:pPr>
        <w:pStyle w:val="ListParagraph"/>
        <w:numPr>
          <w:ilvl w:val="0"/>
          <w:numId w:val="2"/>
        </w:numPr>
        <w:rPr>
          <w:sz w:val="22"/>
          <w:szCs w:val="22"/>
        </w:rPr>
      </w:pPr>
      <w:r>
        <w:rPr>
          <w:sz w:val="22"/>
          <w:szCs w:val="22"/>
        </w:rPr>
        <w:t>WebEOC – C. Hughes</w:t>
      </w:r>
    </w:p>
    <w:p w:rsidR="006E750D" w:rsidRPr="00BF5E53" w:rsidRDefault="009B2B28" w:rsidP="00BF5E53">
      <w:pPr>
        <w:numPr>
          <w:ilvl w:val="1"/>
          <w:numId w:val="2"/>
        </w:numPr>
        <w:ind w:left="1260"/>
        <w:rPr>
          <w:sz w:val="22"/>
          <w:szCs w:val="22"/>
        </w:rPr>
      </w:pPr>
      <w:r>
        <w:rPr>
          <w:sz w:val="22"/>
          <w:szCs w:val="22"/>
        </w:rPr>
        <w:t>Exercise – J. Huggins</w:t>
      </w:r>
      <w:r w:rsidR="001E0577">
        <w:rPr>
          <w:sz w:val="22"/>
          <w:szCs w:val="22"/>
        </w:rPr>
        <w:t xml:space="preserve"> </w:t>
      </w:r>
      <w:r w:rsidR="00570C4C">
        <w:rPr>
          <w:sz w:val="22"/>
          <w:szCs w:val="22"/>
        </w:rPr>
        <w:t>– Still coordinating with MEMA. Looking to hold the drill in October.</w:t>
      </w:r>
    </w:p>
    <w:p w:rsidR="004F65E3" w:rsidRPr="006E750D" w:rsidRDefault="004F65E3" w:rsidP="006E750D">
      <w:pPr>
        <w:rPr>
          <w:sz w:val="22"/>
          <w:szCs w:val="22"/>
        </w:rPr>
      </w:pPr>
    </w:p>
    <w:p w:rsidR="002F37F0" w:rsidRPr="00434AF3" w:rsidRDefault="002F37F0" w:rsidP="00423898">
      <w:pPr>
        <w:numPr>
          <w:ilvl w:val="0"/>
          <w:numId w:val="2"/>
        </w:numPr>
        <w:rPr>
          <w:sz w:val="22"/>
          <w:szCs w:val="22"/>
        </w:rPr>
      </w:pPr>
      <w:r w:rsidRPr="000F5EDF">
        <w:rPr>
          <w:sz w:val="22"/>
          <w:szCs w:val="22"/>
        </w:rPr>
        <w:t>Training and Exercises</w:t>
      </w:r>
    </w:p>
    <w:p w:rsidR="000A1198" w:rsidRPr="001B6C2A" w:rsidRDefault="003360D3" w:rsidP="00423898">
      <w:pPr>
        <w:numPr>
          <w:ilvl w:val="1"/>
          <w:numId w:val="7"/>
        </w:numPr>
        <w:tabs>
          <w:tab w:val="clear" w:pos="1440"/>
          <w:tab w:val="num" w:pos="1260"/>
        </w:tabs>
        <w:ind w:hanging="54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7C5629">
        <w:rPr>
          <w:color w:val="000000" w:themeColor="text1"/>
          <w:sz w:val="22"/>
          <w:szCs w:val="22"/>
        </w:rPr>
        <w:t>M. Hubbard</w:t>
      </w:r>
      <w:r w:rsidR="009B2B28">
        <w:rPr>
          <w:color w:val="000000" w:themeColor="text1"/>
          <w:sz w:val="22"/>
          <w:szCs w:val="22"/>
        </w:rPr>
        <w:t xml:space="preserve"> –</w:t>
      </w:r>
      <w:r w:rsidR="00536C25">
        <w:rPr>
          <w:color w:val="000000" w:themeColor="text1"/>
          <w:sz w:val="22"/>
          <w:szCs w:val="22"/>
        </w:rPr>
        <w:t xml:space="preserve"> </w:t>
      </w:r>
      <w:r w:rsidR="007C5629">
        <w:rPr>
          <w:color w:val="000000" w:themeColor="text1"/>
          <w:sz w:val="22"/>
          <w:szCs w:val="22"/>
        </w:rPr>
        <w:t>M</w:t>
      </w:r>
      <w:r w:rsidR="00536C25">
        <w:rPr>
          <w:color w:val="000000" w:themeColor="text1"/>
          <w:sz w:val="22"/>
          <w:szCs w:val="22"/>
        </w:rPr>
        <w:t>eeting still postponed</w:t>
      </w:r>
      <w:r w:rsidR="007C5629">
        <w:rPr>
          <w:color w:val="000000" w:themeColor="text1"/>
          <w:sz w:val="22"/>
          <w:szCs w:val="22"/>
        </w:rPr>
        <w:t>. Awaiting new subcommittee chair.</w:t>
      </w:r>
      <w:r w:rsidR="00570C4C">
        <w:rPr>
          <w:color w:val="000000" w:themeColor="text1"/>
          <w:sz w:val="22"/>
          <w:szCs w:val="22"/>
        </w:rPr>
        <w:t xml:space="preserve"> UASI is discussing the future of the subcommittee as well.</w:t>
      </w:r>
    </w:p>
    <w:p w:rsidR="00F60F6F" w:rsidRDefault="00117761" w:rsidP="006E750D">
      <w:pPr>
        <w:numPr>
          <w:ilvl w:val="2"/>
          <w:numId w:val="1"/>
        </w:numPr>
        <w:rPr>
          <w:color w:val="000000" w:themeColor="text1"/>
          <w:sz w:val="22"/>
          <w:szCs w:val="22"/>
        </w:rPr>
      </w:pPr>
      <w:r w:rsidRPr="002F39CA">
        <w:rPr>
          <w:color w:val="000000" w:themeColor="text1"/>
          <w:sz w:val="22"/>
          <w:szCs w:val="22"/>
        </w:rPr>
        <w:t>JCTAWS</w:t>
      </w:r>
      <w:r w:rsidR="00CF3E7A" w:rsidRPr="002F39CA">
        <w:rPr>
          <w:color w:val="000000" w:themeColor="text1"/>
          <w:sz w:val="22"/>
          <w:szCs w:val="22"/>
        </w:rPr>
        <w:t xml:space="preserve"> </w:t>
      </w:r>
      <w:r w:rsidR="00A52F11" w:rsidRPr="002F39CA">
        <w:rPr>
          <w:color w:val="000000" w:themeColor="text1"/>
          <w:sz w:val="22"/>
          <w:szCs w:val="22"/>
        </w:rPr>
        <w:t>Follow-up</w:t>
      </w:r>
      <w:r w:rsidR="00467C24" w:rsidRPr="002F39CA">
        <w:rPr>
          <w:color w:val="000000" w:themeColor="text1"/>
          <w:sz w:val="22"/>
          <w:szCs w:val="22"/>
        </w:rPr>
        <w:t xml:space="preserve"> –</w:t>
      </w:r>
      <w:r w:rsidR="00FA6500">
        <w:rPr>
          <w:color w:val="000000" w:themeColor="text1"/>
          <w:sz w:val="22"/>
          <w:szCs w:val="22"/>
        </w:rPr>
        <w:t xml:space="preserve"> C. Hughes –</w:t>
      </w:r>
      <w:r w:rsidR="00A209C4">
        <w:rPr>
          <w:color w:val="000000" w:themeColor="text1"/>
          <w:sz w:val="22"/>
          <w:szCs w:val="22"/>
        </w:rPr>
        <w:t xml:space="preserve"> still following up on a few items, </w:t>
      </w:r>
      <w:r w:rsidR="00453620">
        <w:rPr>
          <w:color w:val="000000" w:themeColor="text1"/>
          <w:sz w:val="22"/>
          <w:szCs w:val="22"/>
        </w:rPr>
        <w:t xml:space="preserve">and work group </w:t>
      </w:r>
      <w:r w:rsidR="008121C1">
        <w:rPr>
          <w:color w:val="000000" w:themeColor="text1"/>
          <w:sz w:val="22"/>
          <w:szCs w:val="22"/>
        </w:rPr>
        <w:t xml:space="preserve">will meet again in </w:t>
      </w:r>
      <w:r w:rsidR="007C5629">
        <w:rPr>
          <w:color w:val="000000" w:themeColor="text1"/>
          <w:sz w:val="22"/>
          <w:szCs w:val="22"/>
        </w:rPr>
        <w:t xml:space="preserve">November. M. Hubbard </w:t>
      </w:r>
      <w:r w:rsidR="00570C4C">
        <w:rPr>
          <w:color w:val="000000" w:themeColor="text1"/>
          <w:sz w:val="22"/>
          <w:szCs w:val="22"/>
        </w:rPr>
        <w:t xml:space="preserve">and C. Hughes discussed at the last </w:t>
      </w:r>
      <w:r w:rsidR="007C5629">
        <w:rPr>
          <w:color w:val="000000" w:themeColor="text1"/>
          <w:sz w:val="22"/>
          <w:szCs w:val="22"/>
        </w:rPr>
        <w:t xml:space="preserve">UASI </w:t>
      </w:r>
      <w:r w:rsidR="00570C4C">
        <w:rPr>
          <w:color w:val="000000" w:themeColor="text1"/>
          <w:sz w:val="22"/>
          <w:szCs w:val="22"/>
        </w:rPr>
        <w:t>meeting. At this time no other subcommittee is reviewing and implementing items from the improvement plan. C. Hughes and M. Hubbard to continue to push for corrective actions.</w:t>
      </w:r>
    </w:p>
    <w:p w:rsidR="008121C1" w:rsidRPr="006E750D" w:rsidRDefault="00570C4C" w:rsidP="006E750D">
      <w:pPr>
        <w:numPr>
          <w:ilvl w:val="2"/>
          <w:numId w:val="1"/>
        </w:numPr>
        <w:rPr>
          <w:color w:val="000000" w:themeColor="text1"/>
          <w:sz w:val="22"/>
          <w:szCs w:val="22"/>
        </w:rPr>
      </w:pPr>
      <w:r>
        <w:rPr>
          <w:color w:val="000000" w:themeColor="text1"/>
          <w:sz w:val="22"/>
          <w:szCs w:val="22"/>
        </w:rPr>
        <w:t>CCTA</w:t>
      </w:r>
      <w:r w:rsidR="00536C25">
        <w:rPr>
          <w:color w:val="000000" w:themeColor="text1"/>
          <w:sz w:val="22"/>
          <w:szCs w:val="22"/>
        </w:rPr>
        <w:t xml:space="preserve"> – </w:t>
      </w:r>
      <w:r>
        <w:rPr>
          <w:color w:val="000000" w:themeColor="text1"/>
          <w:sz w:val="22"/>
          <w:szCs w:val="22"/>
        </w:rPr>
        <w:t>M. Hubbard – MEMA is looking for new lead for the project. No progress on the project at this time.</w:t>
      </w:r>
    </w:p>
    <w:p w:rsidR="004F65E3" w:rsidRDefault="00F60F6F" w:rsidP="00423898">
      <w:pPr>
        <w:numPr>
          <w:ilvl w:val="1"/>
          <w:numId w:val="2"/>
        </w:numPr>
        <w:ind w:left="1260"/>
        <w:rPr>
          <w:color w:val="000000" w:themeColor="text1"/>
          <w:sz w:val="22"/>
          <w:szCs w:val="22"/>
        </w:rPr>
      </w:pPr>
      <w:r>
        <w:rPr>
          <w:color w:val="000000" w:themeColor="text1"/>
          <w:sz w:val="22"/>
          <w:szCs w:val="22"/>
        </w:rPr>
        <w:t xml:space="preserve">Statewide </w:t>
      </w:r>
      <w:r w:rsidR="002D5640" w:rsidRPr="00CF3E7A">
        <w:rPr>
          <w:color w:val="000000" w:themeColor="text1"/>
          <w:sz w:val="22"/>
          <w:szCs w:val="22"/>
        </w:rPr>
        <w:t>IMT –</w:t>
      </w:r>
      <w:r w:rsidR="0086721A">
        <w:rPr>
          <w:color w:val="000000" w:themeColor="text1"/>
          <w:sz w:val="22"/>
          <w:szCs w:val="22"/>
        </w:rPr>
        <w:t xml:space="preserve"> </w:t>
      </w:r>
      <w:r w:rsidR="00465636">
        <w:rPr>
          <w:color w:val="000000" w:themeColor="text1"/>
          <w:sz w:val="22"/>
          <w:szCs w:val="22"/>
        </w:rPr>
        <w:t>J. Huggins –</w:t>
      </w:r>
      <w:r w:rsidR="00453620">
        <w:rPr>
          <w:color w:val="000000" w:themeColor="text1"/>
          <w:sz w:val="22"/>
          <w:szCs w:val="22"/>
        </w:rPr>
        <w:t xml:space="preserve"> </w:t>
      </w:r>
      <w:r w:rsidR="00536C25">
        <w:rPr>
          <w:color w:val="000000" w:themeColor="text1"/>
          <w:sz w:val="22"/>
          <w:szCs w:val="22"/>
        </w:rPr>
        <w:t>no updates, still trying to schedule interviews on original applicants</w:t>
      </w:r>
      <w:r w:rsidR="00570C4C">
        <w:rPr>
          <w:color w:val="000000" w:themeColor="text1"/>
          <w:sz w:val="22"/>
          <w:szCs w:val="22"/>
        </w:rPr>
        <w:t xml:space="preserve"> as well as research how non-governmental agencies can be integrated in.</w:t>
      </w:r>
    </w:p>
    <w:p w:rsidR="006E750D" w:rsidRPr="008B38B0" w:rsidRDefault="00773EBE" w:rsidP="006C2366">
      <w:pPr>
        <w:numPr>
          <w:ilvl w:val="1"/>
          <w:numId w:val="2"/>
        </w:numPr>
        <w:ind w:left="1260"/>
        <w:rPr>
          <w:color w:val="000000" w:themeColor="text1"/>
          <w:sz w:val="22"/>
          <w:szCs w:val="22"/>
        </w:rPr>
      </w:pPr>
      <w:r w:rsidRPr="008B38B0">
        <w:rPr>
          <w:color w:val="000000" w:themeColor="text1"/>
          <w:sz w:val="22"/>
          <w:szCs w:val="22"/>
        </w:rPr>
        <w:t xml:space="preserve">Regional Exercise </w:t>
      </w:r>
      <w:r w:rsidR="000A1198" w:rsidRPr="008B38B0">
        <w:rPr>
          <w:color w:val="000000" w:themeColor="text1"/>
          <w:sz w:val="22"/>
          <w:szCs w:val="22"/>
        </w:rPr>
        <w:t xml:space="preserve">(Surge) </w:t>
      </w:r>
      <w:r w:rsidR="0013164E" w:rsidRPr="008B38B0">
        <w:rPr>
          <w:color w:val="000000" w:themeColor="text1"/>
          <w:sz w:val="22"/>
          <w:szCs w:val="22"/>
        </w:rPr>
        <w:t xml:space="preserve">Recap </w:t>
      </w:r>
      <w:r w:rsidRPr="008B38B0">
        <w:rPr>
          <w:color w:val="000000" w:themeColor="text1"/>
          <w:sz w:val="22"/>
          <w:szCs w:val="22"/>
        </w:rPr>
        <w:t xml:space="preserve">– </w:t>
      </w:r>
      <w:r w:rsidR="006A5D19">
        <w:rPr>
          <w:color w:val="000000" w:themeColor="text1"/>
          <w:sz w:val="22"/>
          <w:szCs w:val="22"/>
        </w:rPr>
        <w:t>B. Maloney</w:t>
      </w:r>
      <w:r w:rsidR="00EC7007" w:rsidRPr="008B38B0">
        <w:rPr>
          <w:color w:val="000000" w:themeColor="text1"/>
          <w:sz w:val="22"/>
          <w:szCs w:val="22"/>
        </w:rPr>
        <w:t xml:space="preserve"> </w:t>
      </w:r>
      <w:r w:rsidR="00657B13" w:rsidRPr="008B38B0">
        <w:rPr>
          <w:color w:val="000000" w:themeColor="text1"/>
          <w:sz w:val="22"/>
          <w:szCs w:val="22"/>
        </w:rPr>
        <w:t>–</w:t>
      </w:r>
      <w:r w:rsidR="001E0577" w:rsidRPr="008B38B0">
        <w:rPr>
          <w:color w:val="000000" w:themeColor="text1"/>
          <w:sz w:val="22"/>
          <w:szCs w:val="22"/>
        </w:rPr>
        <w:t xml:space="preserve"> </w:t>
      </w:r>
      <w:r w:rsidR="00570C4C">
        <w:rPr>
          <w:color w:val="000000" w:themeColor="text1"/>
          <w:sz w:val="22"/>
          <w:szCs w:val="22"/>
        </w:rPr>
        <w:t xml:space="preserve">P. Pearce will send AAR to C. Hughes for distribution. </w:t>
      </w:r>
      <w:r w:rsidR="001E0577" w:rsidRPr="008B38B0">
        <w:rPr>
          <w:color w:val="000000" w:themeColor="text1"/>
          <w:sz w:val="22"/>
          <w:szCs w:val="22"/>
        </w:rPr>
        <w:t xml:space="preserve"> </w:t>
      </w:r>
    </w:p>
    <w:p w:rsidR="00814932" w:rsidRDefault="00185BFF" w:rsidP="006C2366">
      <w:pPr>
        <w:numPr>
          <w:ilvl w:val="1"/>
          <w:numId w:val="2"/>
        </w:numPr>
        <w:ind w:left="1260"/>
        <w:rPr>
          <w:sz w:val="22"/>
          <w:szCs w:val="22"/>
        </w:rPr>
      </w:pPr>
      <w:r w:rsidRPr="008B38B0">
        <w:rPr>
          <w:color w:val="000000" w:themeColor="text1"/>
          <w:sz w:val="22"/>
          <w:szCs w:val="22"/>
        </w:rPr>
        <w:t xml:space="preserve">MCAC </w:t>
      </w:r>
      <w:r w:rsidR="000A1198" w:rsidRPr="008B38B0">
        <w:rPr>
          <w:color w:val="000000" w:themeColor="text1"/>
          <w:sz w:val="22"/>
          <w:szCs w:val="22"/>
        </w:rPr>
        <w:t xml:space="preserve">follow-up– </w:t>
      </w:r>
      <w:r w:rsidR="006E750D" w:rsidRPr="008B38B0">
        <w:rPr>
          <w:color w:val="000000" w:themeColor="text1"/>
          <w:sz w:val="22"/>
          <w:szCs w:val="22"/>
        </w:rPr>
        <w:t>A. Cardella</w:t>
      </w:r>
      <w:r w:rsidR="00795108" w:rsidRPr="008B38B0">
        <w:rPr>
          <w:sz w:val="22"/>
          <w:szCs w:val="22"/>
        </w:rPr>
        <w:t xml:space="preserve"> </w:t>
      </w:r>
      <w:r w:rsidR="00F564C3" w:rsidRPr="008B38B0">
        <w:rPr>
          <w:sz w:val="22"/>
          <w:szCs w:val="22"/>
        </w:rPr>
        <w:t>–</w:t>
      </w:r>
      <w:r w:rsidR="008B38B0">
        <w:rPr>
          <w:sz w:val="22"/>
          <w:szCs w:val="22"/>
        </w:rPr>
        <w:t xml:space="preserve">A. Cardella relayed the following updates. At this time, no direct threats to Maryland. </w:t>
      </w:r>
    </w:p>
    <w:p w:rsidR="00536C25" w:rsidRPr="00536C25" w:rsidRDefault="00570C4C" w:rsidP="00536C25">
      <w:pPr>
        <w:numPr>
          <w:ilvl w:val="2"/>
          <w:numId w:val="2"/>
        </w:numPr>
        <w:rPr>
          <w:sz w:val="22"/>
          <w:szCs w:val="22"/>
        </w:rPr>
      </w:pPr>
      <w:r>
        <w:rPr>
          <w:color w:val="000000" w:themeColor="text1"/>
          <w:sz w:val="22"/>
          <w:szCs w:val="22"/>
        </w:rPr>
        <w:t>Fusion Liaison Program Training – October 18, 2018</w:t>
      </w:r>
    </w:p>
    <w:p w:rsidR="004E6886" w:rsidRPr="004E6886" w:rsidRDefault="001E5FD4" w:rsidP="00536C25">
      <w:pPr>
        <w:numPr>
          <w:ilvl w:val="2"/>
          <w:numId w:val="2"/>
        </w:numPr>
        <w:rPr>
          <w:sz w:val="22"/>
          <w:szCs w:val="22"/>
        </w:rPr>
      </w:pPr>
      <w:r>
        <w:rPr>
          <w:color w:val="000000" w:themeColor="text1"/>
          <w:sz w:val="22"/>
          <w:szCs w:val="22"/>
        </w:rPr>
        <w:lastRenderedPageBreak/>
        <w:t>Seeing a trend in suspicious photography around the area</w:t>
      </w:r>
    </w:p>
    <w:p w:rsidR="004E6886" w:rsidRPr="004E6886" w:rsidRDefault="004E6886" w:rsidP="004E6886">
      <w:pPr>
        <w:numPr>
          <w:ilvl w:val="1"/>
          <w:numId w:val="2"/>
        </w:numPr>
        <w:rPr>
          <w:sz w:val="22"/>
          <w:szCs w:val="22"/>
        </w:rPr>
      </w:pPr>
      <w:r>
        <w:rPr>
          <w:color w:val="000000" w:themeColor="text1"/>
          <w:sz w:val="22"/>
          <w:szCs w:val="22"/>
        </w:rPr>
        <w:t xml:space="preserve">FEMA National Exercise Division – M. Hill – No updates. </w:t>
      </w:r>
      <w:r w:rsidR="001E5FD4">
        <w:rPr>
          <w:color w:val="000000" w:themeColor="text1"/>
          <w:sz w:val="22"/>
          <w:szCs w:val="22"/>
        </w:rPr>
        <w:t>Resource continues to be available as requested. The item will be removed from the agenda.</w:t>
      </w:r>
    </w:p>
    <w:p w:rsidR="004E6886" w:rsidRDefault="004E6886" w:rsidP="004E6886">
      <w:pPr>
        <w:numPr>
          <w:ilvl w:val="1"/>
          <w:numId w:val="2"/>
        </w:numPr>
        <w:rPr>
          <w:sz w:val="22"/>
          <w:szCs w:val="22"/>
        </w:rPr>
      </w:pPr>
      <w:r>
        <w:rPr>
          <w:color w:val="000000" w:themeColor="text1"/>
          <w:sz w:val="22"/>
          <w:szCs w:val="22"/>
        </w:rPr>
        <w:t xml:space="preserve">NDMS Exercise Planning – </w:t>
      </w:r>
      <w:r w:rsidR="001E5FD4">
        <w:rPr>
          <w:color w:val="000000" w:themeColor="text1"/>
          <w:sz w:val="22"/>
          <w:szCs w:val="22"/>
        </w:rPr>
        <w:t>Exercise date confirmed for September 21, 2019. R. Linthicum queried the group to see what level of involvement the hospitals would like to play. Several hospitals have interest but request to be on the planning committee to ensure its helpfulness for all parties. Request for hospital rep beginning at the November meeting.</w:t>
      </w:r>
    </w:p>
    <w:p w:rsidR="000A1198" w:rsidRPr="000A1198" w:rsidRDefault="000A1198" w:rsidP="000A1198">
      <w:pPr>
        <w:rPr>
          <w:sz w:val="22"/>
          <w:szCs w:val="22"/>
        </w:rPr>
      </w:pPr>
    </w:p>
    <w:p w:rsidR="001048EC" w:rsidRPr="0086721A" w:rsidRDefault="00795108" w:rsidP="00423898">
      <w:pPr>
        <w:pStyle w:val="ListParagraph"/>
        <w:numPr>
          <w:ilvl w:val="0"/>
          <w:numId w:val="2"/>
        </w:numPr>
        <w:rPr>
          <w:sz w:val="22"/>
          <w:szCs w:val="22"/>
        </w:rPr>
      </w:pPr>
      <w:r>
        <w:rPr>
          <w:sz w:val="22"/>
          <w:szCs w:val="22"/>
        </w:rPr>
        <w:t>Ongoing Projects</w:t>
      </w:r>
      <w:r w:rsidR="004059B1">
        <w:rPr>
          <w:sz w:val="22"/>
          <w:szCs w:val="22"/>
        </w:rPr>
        <w:t xml:space="preserve"> </w:t>
      </w:r>
    </w:p>
    <w:p w:rsidR="006C2366" w:rsidRPr="006C2366" w:rsidRDefault="00F10647" w:rsidP="00532750">
      <w:pPr>
        <w:pStyle w:val="ListParagraph"/>
        <w:numPr>
          <w:ilvl w:val="0"/>
          <w:numId w:val="4"/>
        </w:numPr>
        <w:spacing w:line="276" w:lineRule="auto"/>
        <w:ind w:left="1260"/>
        <w:rPr>
          <w:i/>
          <w:sz w:val="22"/>
          <w:szCs w:val="22"/>
        </w:rPr>
      </w:pPr>
      <w:r w:rsidRPr="006C2366">
        <w:rPr>
          <w:sz w:val="22"/>
          <w:szCs w:val="22"/>
        </w:rPr>
        <w:t>St</w:t>
      </w:r>
      <w:r w:rsidR="00035A8F" w:rsidRPr="006C2366">
        <w:rPr>
          <w:sz w:val="22"/>
          <w:szCs w:val="22"/>
        </w:rPr>
        <w:t>rategic Plan for Coalition – C. Hughes</w:t>
      </w:r>
      <w:r w:rsidR="00D56F7A" w:rsidRPr="006C2366">
        <w:rPr>
          <w:sz w:val="22"/>
          <w:szCs w:val="22"/>
        </w:rPr>
        <w:t xml:space="preserve"> </w:t>
      </w:r>
      <w:r w:rsidR="00C33A8E" w:rsidRPr="006C2366">
        <w:rPr>
          <w:sz w:val="22"/>
          <w:szCs w:val="22"/>
        </w:rPr>
        <w:t xml:space="preserve">– </w:t>
      </w:r>
      <w:r w:rsidR="001E5FD4">
        <w:rPr>
          <w:sz w:val="22"/>
          <w:szCs w:val="22"/>
        </w:rPr>
        <w:t xml:space="preserve">No updates. </w:t>
      </w:r>
      <w:r w:rsidR="004E6886">
        <w:rPr>
          <w:sz w:val="22"/>
          <w:szCs w:val="22"/>
        </w:rPr>
        <w:t xml:space="preserve">Beginning July 2019, the coordinator positions will be managed by </w:t>
      </w:r>
      <w:r w:rsidR="009A7A01">
        <w:rPr>
          <w:sz w:val="22"/>
          <w:szCs w:val="22"/>
        </w:rPr>
        <w:t xml:space="preserve">a different vendor. RFP for new vendor to be released in the coming weeks. </w:t>
      </w:r>
    </w:p>
    <w:p w:rsidR="00A121C5" w:rsidRPr="009A7A01" w:rsidRDefault="002A5CEE" w:rsidP="00423898">
      <w:pPr>
        <w:pStyle w:val="ListParagraph"/>
        <w:numPr>
          <w:ilvl w:val="0"/>
          <w:numId w:val="4"/>
        </w:numPr>
        <w:spacing w:line="276" w:lineRule="auto"/>
        <w:ind w:left="1260"/>
        <w:rPr>
          <w:i/>
          <w:sz w:val="22"/>
          <w:szCs w:val="22"/>
        </w:rPr>
      </w:pPr>
      <w:r w:rsidRPr="009A7A01">
        <w:rPr>
          <w:sz w:val="22"/>
          <w:szCs w:val="22"/>
        </w:rPr>
        <w:t xml:space="preserve">Resource Management Plan – </w:t>
      </w:r>
      <w:r w:rsidR="009B2B28" w:rsidRPr="009A7A01">
        <w:rPr>
          <w:sz w:val="22"/>
          <w:szCs w:val="22"/>
        </w:rPr>
        <w:t>J</w:t>
      </w:r>
      <w:r w:rsidR="0086721A" w:rsidRPr="009A7A01">
        <w:rPr>
          <w:sz w:val="22"/>
          <w:szCs w:val="22"/>
        </w:rPr>
        <w:t xml:space="preserve">. </w:t>
      </w:r>
      <w:r w:rsidR="009B2B28" w:rsidRPr="009A7A01">
        <w:rPr>
          <w:sz w:val="22"/>
          <w:szCs w:val="22"/>
        </w:rPr>
        <w:t>Fuss</w:t>
      </w:r>
      <w:r w:rsidR="0086721A" w:rsidRPr="009A7A01">
        <w:rPr>
          <w:sz w:val="22"/>
          <w:szCs w:val="22"/>
        </w:rPr>
        <w:t xml:space="preserve"> –</w:t>
      </w:r>
      <w:r w:rsidR="00C33A8E" w:rsidRPr="009A7A01">
        <w:rPr>
          <w:sz w:val="22"/>
          <w:szCs w:val="22"/>
        </w:rPr>
        <w:t xml:space="preserve"> </w:t>
      </w:r>
      <w:r w:rsidR="001E5FD4">
        <w:rPr>
          <w:sz w:val="22"/>
          <w:szCs w:val="22"/>
        </w:rPr>
        <w:t>P. Pearce reported 2 proposals currently received with another pending at the end of the week. Once received, they will be reviewed for vendor selection.</w:t>
      </w:r>
    </w:p>
    <w:p w:rsidR="000A1198" w:rsidRDefault="002A5CEE" w:rsidP="00423898">
      <w:pPr>
        <w:pStyle w:val="ListParagraph"/>
        <w:numPr>
          <w:ilvl w:val="0"/>
          <w:numId w:val="4"/>
        </w:numPr>
        <w:ind w:left="1260"/>
        <w:rPr>
          <w:sz w:val="22"/>
          <w:szCs w:val="22"/>
        </w:rPr>
      </w:pPr>
      <w:r w:rsidRPr="009A7A01">
        <w:rPr>
          <w:sz w:val="22"/>
          <w:szCs w:val="22"/>
        </w:rPr>
        <w:t xml:space="preserve">AOSR Project– </w:t>
      </w:r>
      <w:r w:rsidR="00CF3E7A" w:rsidRPr="009A7A01">
        <w:rPr>
          <w:sz w:val="22"/>
          <w:szCs w:val="22"/>
        </w:rPr>
        <w:t>C</w:t>
      </w:r>
      <w:r w:rsidR="00265F83" w:rsidRPr="009A7A01">
        <w:rPr>
          <w:sz w:val="22"/>
          <w:szCs w:val="22"/>
        </w:rPr>
        <w:t>.</w:t>
      </w:r>
      <w:r w:rsidR="009A7A01">
        <w:rPr>
          <w:sz w:val="22"/>
          <w:szCs w:val="22"/>
        </w:rPr>
        <w:t xml:space="preserve"> Hughes – </w:t>
      </w:r>
      <w:r w:rsidR="001E5FD4">
        <w:rPr>
          <w:sz w:val="22"/>
          <w:szCs w:val="22"/>
        </w:rPr>
        <w:t xml:space="preserve">No updates. </w:t>
      </w:r>
      <w:r w:rsidR="009A7A01">
        <w:rPr>
          <w:sz w:val="22"/>
          <w:szCs w:val="22"/>
        </w:rPr>
        <w:t xml:space="preserve">Development team reviewing all content to validate information is still current then will coordinate next steps with </w:t>
      </w:r>
      <w:r w:rsidR="006A5D19">
        <w:rPr>
          <w:sz w:val="22"/>
          <w:szCs w:val="22"/>
        </w:rPr>
        <w:t>MHA/</w:t>
      </w:r>
      <w:r w:rsidR="009A7A01">
        <w:rPr>
          <w:sz w:val="22"/>
          <w:szCs w:val="22"/>
        </w:rPr>
        <w:t>MDH.</w:t>
      </w:r>
    </w:p>
    <w:p w:rsidR="00F401A6" w:rsidRPr="00F401A6" w:rsidRDefault="00F401A6" w:rsidP="00F401A6">
      <w:pPr>
        <w:rPr>
          <w:sz w:val="22"/>
          <w:szCs w:val="22"/>
        </w:rPr>
      </w:pPr>
    </w:p>
    <w:p w:rsidR="00381963" w:rsidRDefault="0043371A" w:rsidP="00423898">
      <w:pPr>
        <w:pStyle w:val="ListParagraph"/>
        <w:numPr>
          <w:ilvl w:val="0"/>
          <w:numId w:val="2"/>
        </w:numPr>
        <w:spacing w:line="276" w:lineRule="auto"/>
        <w:rPr>
          <w:sz w:val="22"/>
          <w:szCs w:val="22"/>
        </w:rPr>
      </w:pPr>
      <w:r>
        <w:rPr>
          <w:sz w:val="22"/>
          <w:szCs w:val="22"/>
        </w:rPr>
        <w:t xml:space="preserve">BP5 HPP </w:t>
      </w:r>
      <w:r w:rsidR="00795108">
        <w:rPr>
          <w:sz w:val="22"/>
          <w:szCs w:val="22"/>
        </w:rPr>
        <w:t>Activities</w:t>
      </w:r>
      <w:r w:rsidR="006A5D19">
        <w:rPr>
          <w:sz w:val="22"/>
          <w:szCs w:val="22"/>
        </w:rPr>
        <w:t xml:space="preserve"> – C. Hughes</w:t>
      </w:r>
    </w:p>
    <w:p w:rsidR="00CF3E7A" w:rsidRPr="00F401A6" w:rsidRDefault="0043371A" w:rsidP="00423898">
      <w:pPr>
        <w:pStyle w:val="ListParagraph"/>
        <w:numPr>
          <w:ilvl w:val="1"/>
          <w:numId w:val="2"/>
        </w:numPr>
        <w:tabs>
          <w:tab w:val="left" w:pos="1260"/>
        </w:tabs>
        <w:spacing w:line="276" w:lineRule="auto"/>
        <w:ind w:left="1260"/>
        <w:rPr>
          <w:sz w:val="22"/>
          <w:szCs w:val="22"/>
        </w:rPr>
      </w:pPr>
      <w:r>
        <w:rPr>
          <w:sz w:val="22"/>
          <w:szCs w:val="22"/>
        </w:rPr>
        <w:t>Ebola</w:t>
      </w:r>
      <w:r w:rsidR="00A121C5">
        <w:rPr>
          <w:sz w:val="22"/>
          <w:szCs w:val="22"/>
        </w:rPr>
        <w:t>/HID</w:t>
      </w:r>
      <w:r>
        <w:rPr>
          <w:sz w:val="22"/>
          <w:szCs w:val="22"/>
        </w:rPr>
        <w:t xml:space="preserve"> Grant Regional Funding</w:t>
      </w:r>
    </w:p>
    <w:p w:rsidR="00CF3E7A" w:rsidRDefault="00CF3E7A" w:rsidP="00795108">
      <w:pPr>
        <w:pStyle w:val="ListParagraph"/>
        <w:numPr>
          <w:ilvl w:val="2"/>
          <w:numId w:val="10"/>
        </w:numPr>
        <w:spacing w:line="276" w:lineRule="auto"/>
        <w:rPr>
          <w:sz w:val="22"/>
          <w:szCs w:val="22"/>
        </w:rPr>
      </w:pPr>
      <w:r>
        <w:rPr>
          <w:sz w:val="22"/>
          <w:szCs w:val="22"/>
        </w:rPr>
        <w:t>Training Request</w:t>
      </w:r>
      <w:r w:rsidR="00293030">
        <w:rPr>
          <w:sz w:val="22"/>
          <w:szCs w:val="22"/>
        </w:rPr>
        <w:t xml:space="preserve"> –</w:t>
      </w:r>
      <w:r w:rsidR="001E5FD4">
        <w:rPr>
          <w:sz w:val="22"/>
          <w:szCs w:val="22"/>
        </w:rPr>
        <w:t xml:space="preserve"> Region n</w:t>
      </w:r>
      <w:r w:rsidR="0001394F">
        <w:rPr>
          <w:sz w:val="22"/>
          <w:szCs w:val="22"/>
        </w:rPr>
        <w:t xml:space="preserve">eeds </w:t>
      </w:r>
      <w:r w:rsidR="00185BFF">
        <w:rPr>
          <w:sz w:val="22"/>
          <w:szCs w:val="22"/>
        </w:rPr>
        <w:t xml:space="preserve">follow up </w:t>
      </w:r>
      <w:r w:rsidR="00795108">
        <w:rPr>
          <w:sz w:val="22"/>
          <w:szCs w:val="22"/>
        </w:rPr>
        <w:t xml:space="preserve">– A. Boatema – </w:t>
      </w:r>
      <w:r w:rsidR="009A7A01">
        <w:rPr>
          <w:sz w:val="22"/>
          <w:szCs w:val="22"/>
        </w:rPr>
        <w:t xml:space="preserve">C. Edds no updates. </w:t>
      </w:r>
      <w:r w:rsidR="00795108">
        <w:rPr>
          <w:sz w:val="22"/>
          <w:szCs w:val="22"/>
        </w:rPr>
        <w:t xml:space="preserve">OP&amp;R is moving forward to get a training program in place. </w:t>
      </w:r>
      <w:r w:rsidR="001E5FD4">
        <w:rPr>
          <w:sz w:val="22"/>
          <w:szCs w:val="22"/>
        </w:rPr>
        <w:t>A. Boatema’s last day at OP&amp;R is October 12, 2018.</w:t>
      </w:r>
      <w:r w:rsidR="00F432A8">
        <w:rPr>
          <w:sz w:val="22"/>
          <w:szCs w:val="22"/>
        </w:rPr>
        <w:t xml:space="preserve">  C. Hughes asked for update from V. Black or S. Adams by the end of the week.</w:t>
      </w:r>
    </w:p>
    <w:p w:rsidR="0049307C" w:rsidRPr="001E0577" w:rsidRDefault="00355A00" w:rsidP="001E0577">
      <w:pPr>
        <w:pStyle w:val="ListParagraph"/>
        <w:numPr>
          <w:ilvl w:val="2"/>
          <w:numId w:val="10"/>
        </w:numPr>
        <w:spacing w:line="276" w:lineRule="auto"/>
        <w:rPr>
          <w:sz w:val="22"/>
          <w:szCs w:val="22"/>
        </w:rPr>
      </w:pPr>
      <w:r>
        <w:rPr>
          <w:sz w:val="22"/>
          <w:szCs w:val="22"/>
        </w:rPr>
        <w:t>EID no-notice drill</w:t>
      </w:r>
      <w:r w:rsidR="00FA1D17">
        <w:rPr>
          <w:sz w:val="22"/>
          <w:szCs w:val="22"/>
        </w:rPr>
        <w:t xml:space="preserve">s – </w:t>
      </w:r>
      <w:r w:rsidR="009A7A01">
        <w:rPr>
          <w:sz w:val="22"/>
          <w:szCs w:val="22"/>
        </w:rPr>
        <w:t>C. Edds</w:t>
      </w:r>
      <w:r w:rsidR="00FA1D17">
        <w:rPr>
          <w:sz w:val="22"/>
          <w:szCs w:val="22"/>
        </w:rPr>
        <w:t xml:space="preserve"> </w:t>
      </w:r>
      <w:r w:rsidR="00F30D88">
        <w:rPr>
          <w:sz w:val="22"/>
          <w:szCs w:val="22"/>
        </w:rPr>
        <w:t xml:space="preserve">– </w:t>
      </w:r>
      <w:r w:rsidR="004E5BF4">
        <w:rPr>
          <w:sz w:val="22"/>
          <w:szCs w:val="22"/>
        </w:rPr>
        <w:t xml:space="preserve">No updates. </w:t>
      </w:r>
      <w:r w:rsidR="009A7A01">
        <w:rPr>
          <w:sz w:val="22"/>
          <w:szCs w:val="22"/>
        </w:rPr>
        <w:t xml:space="preserve">Planning for a FSE in 2019. Another no notice drill is also anticipated for early 2019. </w:t>
      </w:r>
      <w:r w:rsidR="004E5BF4">
        <w:rPr>
          <w:sz w:val="22"/>
          <w:szCs w:val="22"/>
        </w:rPr>
        <w:t xml:space="preserve">Final AAR distributed to the region. </w:t>
      </w:r>
    </w:p>
    <w:p w:rsidR="00E01A33" w:rsidRPr="006C2366" w:rsidRDefault="00AD1F6A" w:rsidP="006C2366">
      <w:pPr>
        <w:pStyle w:val="ListParagraph"/>
        <w:numPr>
          <w:ilvl w:val="1"/>
          <w:numId w:val="2"/>
        </w:numPr>
        <w:tabs>
          <w:tab w:val="left" w:pos="1260"/>
        </w:tabs>
        <w:spacing w:line="276" w:lineRule="auto"/>
        <w:ind w:left="1260"/>
        <w:rPr>
          <w:sz w:val="22"/>
          <w:szCs w:val="22"/>
        </w:rPr>
      </w:pPr>
      <w:r w:rsidRPr="00A21A80">
        <w:rPr>
          <w:sz w:val="22"/>
          <w:szCs w:val="22"/>
        </w:rPr>
        <w:t>Status</w:t>
      </w:r>
      <w:r w:rsidR="006A5D19">
        <w:rPr>
          <w:sz w:val="22"/>
          <w:szCs w:val="22"/>
        </w:rPr>
        <w:t xml:space="preserve"> of Projects </w:t>
      </w:r>
    </w:p>
    <w:p w:rsidR="00F401A6" w:rsidRPr="00A121C5" w:rsidRDefault="00BB0BD5" w:rsidP="00423898">
      <w:pPr>
        <w:pStyle w:val="NoSpacing"/>
        <w:numPr>
          <w:ilvl w:val="2"/>
          <w:numId w:val="2"/>
        </w:numPr>
        <w:ind w:left="1800" w:hanging="360"/>
        <w:rPr>
          <w:rStyle w:val="Hyperlink"/>
          <w:color w:val="auto"/>
          <w:sz w:val="22"/>
          <w:szCs w:val="22"/>
          <w:u w:val="none"/>
        </w:rPr>
      </w:pPr>
      <w:r w:rsidRPr="00A121C5">
        <w:rPr>
          <w:sz w:val="22"/>
          <w:szCs w:val="22"/>
        </w:rPr>
        <w:t xml:space="preserve">Website – </w:t>
      </w:r>
      <w:r w:rsidR="004830F0" w:rsidRPr="00A121C5">
        <w:rPr>
          <w:sz w:val="22"/>
          <w:szCs w:val="22"/>
        </w:rPr>
        <w:t xml:space="preserve">L. Froat </w:t>
      </w:r>
      <w:r w:rsidR="008C0DE2">
        <w:rPr>
          <w:sz w:val="22"/>
          <w:szCs w:val="22"/>
        </w:rPr>
        <w:t>–</w:t>
      </w:r>
      <w:r w:rsidR="009A7A01">
        <w:rPr>
          <w:sz w:val="22"/>
          <w:szCs w:val="22"/>
        </w:rPr>
        <w:t xml:space="preserve">Contact L. Froat with any website access issues. </w:t>
      </w:r>
      <w:r w:rsidR="00B65D60">
        <w:rPr>
          <w:sz w:val="22"/>
          <w:szCs w:val="22"/>
        </w:rPr>
        <w:t xml:space="preserve">L. Froat will resend invitation links to the group. </w:t>
      </w:r>
      <w:r w:rsidR="001C4CFB" w:rsidRPr="00A121C5">
        <w:rPr>
          <w:sz w:val="22"/>
          <w:szCs w:val="22"/>
        </w:rPr>
        <w:t xml:space="preserve">Link to Coalition website: </w:t>
      </w:r>
      <w:hyperlink r:id="rId6" w:history="1">
        <w:r w:rsidR="001C4CFB" w:rsidRPr="00A121C5">
          <w:rPr>
            <w:rStyle w:val="Hyperlink"/>
            <w:sz w:val="22"/>
            <w:szCs w:val="22"/>
          </w:rPr>
          <w:t>https://www.mdregion3hmc.org/</w:t>
        </w:r>
      </w:hyperlink>
      <w:r w:rsidR="00F401A6" w:rsidRPr="00A121C5">
        <w:rPr>
          <w:rStyle w:val="Hyperlink"/>
          <w:color w:val="auto"/>
          <w:sz w:val="22"/>
          <w:szCs w:val="22"/>
          <w:u w:val="none"/>
        </w:rPr>
        <w:t xml:space="preserve"> </w:t>
      </w:r>
      <w:r w:rsidR="0049307C">
        <w:rPr>
          <w:rStyle w:val="Hyperlink"/>
          <w:color w:val="auto"/>
          <w:sz w:val="22"/>
          <w:szCs w:val="22"/>
          <w:u w:val="none"/>
        </w:rPr>
        <w:t xml:space="preserve">. </w:t>
      </w:r>
    </w:p>
    <w:p w:rsidR="00A121C5" w:rsidRDefault="00F401A6" w:rsidP="00803061">
      <w:pPr>
        <w:pStyle w:val="ListParagraph"/>
        <w:numPr>
          <w:ilvl w:val="2"/>
          <w:numId w:val="1"/>
        </w:numPr>
        <w:tabs>
          <w:tab w:val="clear" w:pos="2160"/>
          <w:tab w:val="num" w:pos="1800"/>
        </w:tabs>
        <w:spacing w:line="276" w:lineRule="auto"/>
        <w:ind w:left="1800"/>
        <w:rPr>
          <w:sz w:val="22"/>
          <w:szCs w:val="22"/>
        </w:rPr>
      </w:pPr>
      <w:r w:rsidRPr="00A121C5">
        <w:rPr>
          <w:sz w:val="22"/>
          <w:szCs w:val="22"/>
        </w:rPr>
        <w:t>HAM Radio Project/DVD – T. Jeffers –</w:t>
      </w:r>
      <w:r w:rsidR="00F30D88">
        <w:rPr>
          <w:sz w:val="22"/>
          <w:szCs w:val="22"/>
        </w:rPr>
        <w:t xml:space="preserve"> </w:t>
      </w:r>
      <w:r w:rsidR="001F596C">
        <w:rPr>
          <w:sz w:val="22"/>
          <w:szCs w:val="22"/>
        </w:rPr>
        <w:t xml:space="preserve">No updates. </w:t>
      </w:r>
    </w:p>
    <w:p w:rsidR="00577023" w:rsidRDefault="00577023" w:rsidP="00577023">
      <w:pPr>
        <w:pStyle w:val="ListParagraph"/>
        <w:tabs>
          <w:tab w:val="left" w:pos="1260"/>
        </w:tabs>
        <w:spacing w:line="276" w:lineRule="auto"/>
        <w:ind w:left="1800"/>
        <w:rPr>
          <w:sz w:val="22"/>
          <w:szCs w:val="22"/>
        </w:rPr>
      </w:pPr>
    </w:p>
    <w:p w:rsidR="00B911FC" w:rsidRDefault="00206723" w:rsidP="001E0577">
      <w:pPr>
        <w:pStyle w:val="ListParagraph"/>
        <w:numPr>
          <w:ilvl w:val="0"/>
          <w:numId w:val="2"/>
        </w:numPr>
        <w:tabs>
          <w:tab w:val="left" w:pos="1260"/>
        </w:tabs>
        <w:spacing w:line="276" w:lineRule="auto"/>
        <w:rPr>
          <w:sz w:val="22"/>
          <w:szCs w:val="22"/>
        </w:rPr>
      </w:pPr>
      <w:r>
        <w:rPr>
          <w:sz w:val="22"/>
          <w:szCs w:val="22"/>
        </w:rPr>
        <w:t xml:space="preserve">BP1-Supp Application – </w:t>
      </w:r>
      <w:r w:rsidR="006A5D19">
        <w:rPr>
          <w:sz w:val="22"/>
          <w:szCs w:val="22"/>
        </w:rPr>
        <w:t xml:space="preserve">C. Hughes </w:t>
      </w:r>
      <w:r w:rsidR="001F596C">
        <w:rPr>
          <w:sz w:val="22"/>
          <w:szCs w:val="22"/>
        </w:rPr>
        <w:t xml:space="preserve">– </w:t>
      </w:r>
      <w:r w:rsidR="004E5BF4">
        <w:rPr>
          <w:sz w:val="22"/>
          <w:szCs w:val="22"/>
        </w:rPr>
        <w:t xml:space="preserve">The funding was received by Johns Hopkins Hospital. </w:t>
      </w:r>
    </w:p>
    <w:p w:rsidR="001F596C" w:rsidRDefault="001F596C" w:rsidP="001F596C">
      <w:pPr>
        <w:pStyle w:val="ListParagraph"/>
        <w:numPr>
          <w:ilvl w:val="1"/>
          <w:numId w:val="2"/>
        </w:numPr>
        <w:tabs>
          <w:tab w:val="left" w:pos="1260"/>
        </w:tabs>
        <w:spacing w:line="276" w:lineRule="auto"/>
        <w:rPr>
          <w:sz w:val="22"/>
          <w:szCs w:val="22"/>
        </w:rPr>
      </w:pPr>
      <w:r>
        <w:rPr>
          <w:sz w:val="22"/>
          <w:szCs w:val="22"/>
        </w:rPr>
        <w:t xml:space="preserve">Healthcare Coalition Conference – </w:t>
      </w:r>
      <w:r w:rsidR="004E5BF4">
        <w:rPr>
          <w:sz w:val="22"/>
          <w:szCs w:val="22"/>
        </w:rPr>
        <w:t xml:space="preserve">J. Huggins is attending the conference via the regional funds. D. Curro is also attending the conference. </w:t>
      </w:r>
      <w:r w:rsidR="006D2348">
        <w:rPr>
          <w:sz w:val="22"/>
          <w:szCs w:val="22"/>
        </w:rPr>
        <w:t>C. Edds to get update from MHA on next steps.</w:t>
      </w:r>
    </w:p>
    <w:p w:rsidR="006D2348" w:rsidRPr="001F596C" w:rsidRDefault="006D2348" w:rsidP="001F596C">
      <w:pPr>
        <w:pStyle w:val="ListParagraph"/>
        <w:numPr>
          <w:ilvl w:val="1"/>
          <w:numId w:val="2"/>
        </w:numPr>
        <w:tabs>
          <w:tab w:val="left" w:pos="1260"/>
        </w:tabs>
        <w:spacing w:line="276" w:lineRule="auto"/>
        <w:rPr>
          <w:sz w:val="22"/>
          <w:szCs w:val="22"/>
        </w:rPr>
      </w:pPr>
      <w:r>
        <w:rPr>
          <w:sz w:val="22"/>
          <w:szCs w:val="22"/>
        </w:rPr>
        <w:t>PPE Needs – S. Anderson to send needs assessment query to the group.</w:t>
      </w:r>
    </w:p>
    <w:p w:rsidR="00206723" w:rsidRDefault="00206723" w:rsidP="00206723">
      <w:pPr>
        <w:tabs>
          <w:tab w:val="left" w:pos="1260"/>
        </w:tabs>
        <w:spacing w:line="276" w:lineRule="auto"/>
        <w:ind w:left="540"/>
        <w:rPr>
          <w:sz w:val="22"/>
          <w:szCs w:val="22"/>
        </w:rPr>
      </w:pPr>
    </w:p>
    <w:p w:rsidR="00D9562F" w:rsidRPr="00206723" w:rsidRDefault="00577023" w:rsidP="00206723">
      <w:pPr>
        <w:pStyle w:val="ListParagraph"/>
        <w:numPr>
          <w:ilvl w:val="0"/>
          <w:numId w:val="2"/>
        </w:numPr>
        <w:tabs>
          <w:tab w:val="left" w:pos="1260"/>
        </w:tabs>
        <w:spacing w:line="276" w:lineRule="auto"/>
        <w:rPr>
          <w:sz w:val="22"/>
          <w:szCs w:val="22"/>
        </w:rPr>
      </w:pPr>
      <w:r w:rsidRPr="00206723">
        <w:rPr>
          <w:sz w:val="22"/>
          <w:szCs w:val="22"/>
        </w:rPr>
        <w:t xml:space="preserve">BP1 </w:t>
      </w:r>
      <w:r w:rsidR="006348A7" w:rsidRPr="00206723">
        <w:rPr>
          <w:sz w:val="22"/>
          <w:szCs w:val="22"/>
        </w:rPr>
        <w:t>HPP Projects</w:t>
      </w:r>
      <w:r w:rsidR="001048EC" w:rsidRPr="00206723">
        <w:rPr>
          <w:sz w:val="22"/>
          <w:szCs w:val="22"/>
        </w:rPr>
        <w:t xml:space="preserve"> </w:t>
      </w:r>
      <w:r w:rsidR="00B16655" w:rsidRPr="00206723">
        <w:rPr>
          <w:sz w:val="22"/>
          <w:szCs w:val="22"/>
        </w:rPr>
        <w:t xml:space="preserve">– K. Long </w:t>
      </w:r>
    </w:p>
    <w:p w:rsidR="000820FA" w:rsidRDefault="000820FA" w:rsidP="00423898">
      <w:pPr>
        <w:pStyle w:val="ListParagraph"/>
        <w:numPr>
          <w:ilvl w:val="1"/>
          <w:numId w:val="2"/>
        </w:numPr>
        <w:tabs>
          <w:tab w:val="left" w:pos="1260"/>
        </w:tabs>
        <w:spacing w:line="276" w:lineRule="auto"/>
        <w:ind w:left="1260"/>
        <w:rPr>
          <w:sz w:val="22"/>
          <w:szCs w:val="22"/>
        </w:rPr>
      </w:pPr>
      <w:r>
        <w:rPr>
          <w:sz w:val="22"/>
          <w:szCs w:val="22"/>
        </w:rPr>
        <w:t>Project</w:t>
      </w:r>
      <w:r w:rsidR="005C591A">
        <w:rPr>
          <w:sz w:val="22"/>
          <w:szCs w:val="22"/>
        </w:rPr>
        <w:t xml:space="preserve"> Workgroups</w:t>
      </w:r>
      <w:r w:rsidR="00477929">
        <w:rPr>
          <w:sz w:val="22"/>
          <w:szCs w:val="22"/>
        </w:rPr>
        <w:t xml:space="preserve"> – </w:t>
      </w:r>
      <w:r w:rsidR="004830F0">
        <w:rPr>
          <w:sz w:val="22"/>
          <w:szCs w:val="22"/>
        </w:rPr>
        <w:t xml:space="preserve">K. Long </w:t>
      </w:r>
    </w:p>
    <w:p w:rsidR="008C0DE2" w:rsidRPr="006D2348" w:rsidRDefault="005C591A" w:rsidP="006D2348">
      <w:pPr>
        <w:pStyle w:val="ListParagraph"/>
        <w:numPr>
          <w:ilvl w:val="2"/>
          <w:numId w:val="2"/>
        </w:numPr>
        <w:rPr>
          <w:sz w:val="22"/>
          <w:szCs w:val="22"/>
        </w:rPr>
      </w:pPr>
      <w:r>
        <w:rPr>
          <w:sz w:val="22"/>
          <w:szCs w:val="22"/>
        </w:rPr>
        <w:t>Vu</w:t>
      </w:r>
      <w:r w:rsidR="003637A1">
        <w:rPr>
          <w:sz w:val="22"/>
          <w:szCs w:val="22"/>
        </w:rPr>
        <w:t xml:space="preserve">lnerable populations </w:t>
      </w:r>
      <w:r w:rsidR="008C0DE2">
        <w:rPr>
          <w:sz w:val="22"/>
          <w:szCs w:val="22"/>
        </w:rPr>
        <w:t xml:space="preserve">– </w:t>
      </w:r>
      <w:r w:rsidR="006D2348">
        <w:rPr>
          <w:sz w:val="22"/>
          <w:szCs w:val="22"/>
        </w:rPr>
        <w:t>Trudy Henson from CHHS presented on the completed annex. The final product includes recommendations for existing regional plans. The final will be sent to the group with the minutes.</w:t>
      </w:r>
    </w:p>
    <w:p w:rsidR="00E01A33" w:rsidRPr="00B90309" w:rsidRDefault="00E01A33" w:rsidP="006348A7">
      <w:pPr>
        <w:numPr>
          <w:ilvl w:val="2"/>
          <w:numId w:val="2"/>
        </w:numPr>
        <w:rPr>
          <w:sz w:val="22"/>
          <w:szCs w:val="22"/>
        </w:rPr>
      </w:pPr>
      <w:r w:rsidRPr="00B90309">
        <w:rPr>
          <w:sz w:val="22"/>
          <w:szCs w:val="22"/>
        </w:rPr>
        <w:t>HVA –</w:t>
      </w:r>
      <w:r w:rsidR="000B6FFC">
        <w:rPr>
          <w:sz w:val="22"/>
          <w:szCs w:val="22"/>
        </w:rPr>
        <w:t>T. Jeffers – No updates.</w:t>
      </w:r>
    </w:p>
    <w:p w:rsidR="00AF5163" w:rsidRPr="006348A7" w:rsidRDefault="008C0DE2" w:rsidP="006348A7">
      <w:pPr>
        <w:numPr>
          <w:ilvl w:val="2"/>
          <w:numId w:val="2"/>
        </w:numPr>
        <w:rPr>
          <w:sz w:val="22"/>
          <w:szCs w:val="22"/>
        </w:rPr>
      </w:pPr>
      <w:r w:rsidRPr="00B90309">
        <w:rPr>
          <w:sz w:val="22"/>
          <w:szCs w:val="22"/>
        </w:rPr>
        <w:t xml:space="preserve">Med Surge/CSOC Implementation Plan </w:t>
      </w:r>
      <w:r w:rsidR="00AF5163" w:rsidRPr="00B90309">
        <w:rPr>
          <w:sz w:val="22"/>
          <w:szCs w:val="22"/>
        </w:rPr>
        <w:t>–</w:t>
      </w:r>
      <w:r w:rsidR="00CF0B9C" w:rsidRPr="00B90309">
        <w:rPr>
          <w:sz w:val="22"/>
          <w:szCs w:val="22"/>
        </w:rPr>
        <w:t xml:space="preserve"> </w:t>
      </w:r>
      <w:r w:rsidR="006A5D19">
        <w:rPr>
          <w:sz w:val="22"/>
          <w:szCs w:val="22"/>
        </w:rPr>
        <w:t>Plan is complete</w:t>
      </w:r>
      <w:r w:rsidR="00B90309">
        <w:rPr>
          <w:sz w:val="22"/>
          <w:szCs w:val="22"/>
        </w:rPr>
        <w:t xml:space="preserve">. </w:t>
      </w:r>
      <w:r w:rsidR="000B6FFC">
        <w:rPr>
          <w:sz w:val="22"/>
          <w:szCs w:val="22"/>
        </w:rPr>
        <w:t xml:space="preserve">Lisa Swank, Loreal Froat, Todd Dousa and Patty Sherman will coordinate next steps. MHA to be asked to join. </w:t>
      </w:r>
    </w:p>
    <w:p w:rsidR="00F30D88" w:rsidRDefault="005C591A" w:rsidP="00A03293">
      <w:pPr>
        <w:numPr>
          <w:ilvl w:val="1"/>
          <w:numId w:val="2"/>
        </w:numPr>
        <w:ind w:left="1260"/>
        <w:rPr>
          <w:sz w:val="22"/>
          <w:szCs w:val="22"/>
        </w:rPr>
      </w:pPr>
      <w:r w:rsidRPr="00F30D88">
        <w:rPr>
          <w:sz w:val="22"/>
          <w:szCs w:val="22"/>
        </w:rPr>
        <w:t>Active Assailant Kit Request</w:t>
      </w:r>
      <w:r w:rsidR="006A5D19">
        <w:rPr>
          <w:sz w:val="22"/>
          <w:szCs w:val="22"/>
        </w:rPr>
        <w:t xml:space="preserve"> </w:t>
      </w:r>
      <w:r w:rsidR="00B911FC" w:rsidRPr="00F30D88">
        <w:rPr>
          <w:sz w:val="22"/>
          <w:szCs w:val="22"/>
        </w:rPr>
        <w:t>–</w:t>
      </w:r>
      <w:r w:rsidR="00B90309">
        <w:rPr>
          <w:sz w:val="22"/>
          <w:szCs w:val="22"/>
        </w:rPr>
        <w:t xml:space="preserve">E. Johnson </w:t>
      </w:r>
      <w:r w:rsidR="000B6FFC">
        <w:rPr>
          <w:sz w:val="22"/>
          <w:szCs w:val="22"/>
        </w:rPr>
        <w:t>will</w:t>
      </w:r>
      <w:r w:rsidR="00B90309">
        <w:rPr>
          <w:sz w:val="22"/>
          <w:szCs w:val="22"/>
        </w:rPr>
        <w:t xml:space="preserve"> facilitate requests for BP1-Supp project.</w:t>
      </w:r>
      <w:r w:rsidR="000B6FFC">
        <w:rPr>
          <w:sz w:val="22"/>
          <w:szCs w:val="22"/>
        </w:rPr>
        <w:t xml:space="preserve"> </w:t>
      </w:r>
    </w:p>
    <w:p w:rsidR="008957BF" w:rsidRPr="00F30D88" w:rsidRDefault="008957BF" w:rsidP="00F30D88">
      <w:pPr>
        <w:numPr>
          <w:ilvl w:val="1"/>
          <w:numId w:val="2"/>
        </w:numPr>
        <w:ind w:left="1260"/>
        <w:rPr>
          <w:sz w:val="22"/>
          <w:szCs w:val="22"/>
        </w:rPr>
      </w:pPr>
      <w:r w:rsidRPr="00F30D88">
        <w:rPr>
          <w:sz w:val="22"/>
          <w:szCs w:val="22"/>
        </w:rPr>
        <w:t xml:space="preserve">Radiation Portals </w:t>
      </w:r>
      <w:r w:rsidR="003A376F" w:rsidRPr="00F30D88">
        <w:rPr>
          <w:sz w:val="22"/>
          <w:szCs w:val="22"/>
        </w:rPr>
        <w:t>–</w:t>
      </w:r>
      <w:r w:rsidRPr="00F30D88">
        <w:rPr>
          <w:sz w:val="22"/>
          <w:szCs w:val="22"/>
        </w:rPr>
        <w:t xml:space="preserve"> </w:t>
      </w:r>
      <w:r w:rsidR="00B90309">
        <w:rPr>
          <w:sz w:val="22"/>
          <w:szCs w:val="22"/>
        </w:rPr>
        <w:t>delivery pen</w:t>
      </w:r>
      <w:r w:rsidR="006A5D19">
        <w:rPr>
          <w:sz w:val="22"/>
          <w:szCs w:val="22"/>
        </w:rPr>
        <w:t>ding of 4 portals to Harford County</w:t>
      </w:r>
      <w:r w:rsidR="00B90309">
        <w:rPr>
          <w:sz w:val="22"/>
          <w:szCs w:val="22"/>
        </w:rPr>
        <w:t xml:space="preserve"> hazmat team</w:t>
      </w:r>
      <w:r w:rsidR="000B6FFC">
        <w:rPr>
          <w:sz w:val="22"/>
          <w:szCs w:val="22"/>
        </w:rPr>
        <w:t xml:space="preserve">. </w:t>
      </w:r>
    </w:p>
    <w:p w:rsidR="005C591A" w:rsidRDefault="005C591A" w:rsidP="00FA1D17">
      <w:pPr>
        <w:numPr>
          <w:ilvl w:val="1"/>
          <w:numId w:val="2"/>
        </w:numPr>
        <w:ind w:left="1260"/>
        <w:rPr>
          <w:sz w:val="22"/>
          <w:szCs w:val="22"/>
        </w:rPr>
      </w:pPr>
      <w:r>
        <w:rPr>
          <w:sz w:val="22"/>
          <w:szCs w:val="22"/>
        </w:rPr>
        <w:t>Ventilator Maintenance – C. Hughes</w:t>
      </w:r>
      <w:r w:rsidR="001B7EA4">
        <w:rPr>
          <w:sz w:val="22"/>
          <w:szCs w:val="22"/>
        </w:rPr>
        <w:t xml:space="preserve"> – </w:t>
      </w:r>
      <w:r w:rsidR="00A01855">
        <w:rPr>
          <w:sz w:val="22"/>
          <w:szCs w:val="22"/>
        </w:rPr>
        <w:t>vendor maintenance complete.</w:t>
      </w:r>
    </w:p>
    <w:p w:rsidR="00803061" w:rsidRPr="00532750" w:rsidRDefault="00803061" w:rsidP="00423898">
      <w:pPr>
        <w:numPr>
          <w:ilvl w:val="2"/>
          <w:numId w:val="2"/>
        </w:numPr>
        <w:rPr>
          <w:sz w:val="22"/>
          <w:szCs w:val="22"/>
        </w:rPr>
      </w:pPr>
      <w:r w:rsidRPr="00532750">
        <w:rPr>
          <w:sz w:val="22"/>
          <w:szCs w:val="22"/>
        </w:rPr>
        <w:t>Expired Oxygen Tubing</w:t>
      </w:r>
      <w:r w:rsidR="00B70E56" w:rsidRPr="00532750">
        <w:rPr>
          <w:sz w:val="22"/>
          <w:szCs w:val="22"/>
        </w:rPr>
        <w:t xml:space="preserve"> –</w:t>
      </w:r>
      <w:r w:rsidR="001E457F">
        <w:rPr>
          <w:sz w:val="22"/>
          <w:szCs w:val="22"/>
        </w:rPr>
        <w:t xml:space="preserve">Kathleen </w:t>
      </w:r>
      <w:r w:rsidR="00A01855">
        <w:rPr>
          <w:sz w:val="22"/>
          <w:szCs w:val="22"/>
        </w:rPr>
        <w:t>queried</w:t>
      </w:r>
      <w:r w:rsidR="001E457F">
        <w:rPr>
          <w:sz w:val="22"/>
          <w:szCs w:val="22"/>
        </w:rPr>
        <w:t xml:space="preserve"> needs for the Vortran tubing</w:t>
      </w:r>
      <w:r w:rsidR="00A01855">
        <w:rPr>
          <w:sz w:val="22"/>
          <w:szCs w:val="22"/>
        </w:rPr>
        <w:t xml:space="preserve">. </w:t>
      </w:r>
      <w:r w:rsidR="000B6FFC">
        <w:rPr>
          <w:sz w:val="22"/>
          <w:szCs w:val="22"/>
        </w:rPr>
        <w:t>C. Hughes to</w:t>
      </w:r>
      <w:r w:rsidR="003807E1">
        <w:rPr>
          <w:sz w:val="22"/>
          <w:szCs w:val="22"/>
        </w:rPr>
        <w:t xml:space="preserve"> look</w:t>
      </w:r>
      <w:r w:rsidR="000B6FFC">
        <w:rPr>
          <w:sz w:val="22"/>
          <w:szCs w:val="22"/>
        </w:rPr>
        <w:t xml:space="preserve"> into current status of the project.</w:t>
      </w:r>
    </w:p>
    <w:p w:rsidR="0067092A" w:rsidRPr="0067092A" w:rsidRDefault="0067092A" w:rsidP="0067092A">
      <w:pPr>
        <w:tabs>
          <w:tab w:val="left" w:pos="1260"/>
        </w:tabs>
        <w:spacing w:line="276" w:lineRule="auto"/>
        <w:rPr>
          <w:sz w:val="22"/>
          <w:szCs w:val="22"/>
        </w:rPr>
      </w:pPr>
    </w:p>
    <w:p w:rsidR="002F37F0" w:rsidRPr="000F5EDF" w:rsidRDefault="002F37F0" w:rsidP="00423898">
      <w:pPr>
        <w:numPr>
          <w:ilvl w:val="0"/>
          <w:numId w:val="2"/>
        </w:numPr>
        <w:rPr>
          <w:sz w:val="22"/>
          <w:szCs w:val="22"/>
        </w:rPr>
      </w:pPr>
      <w:r w:rsidRPr="000F5EDF">
        <w:rPr>
          <w:sz w:val="22"/>
          <w:szCs w:val="22"/>
        </w:rPr>
        <w:t>Health and Medical UASI Projects – Committee Updates</w:t>
      </w:r>
    </w:p>
    <w:p w:rsidR="00861692" w:rsidRDefault="002F37F0" w:rsidP="00532750">
      <w:pPr>
        <w:pStyle w:val="ListParagraph"/>
        <w:numPr>
          <w:ilvl w:val="1"/>
          <w:numId w:val="2"/>
        </w:numPr>
        <w:ind w:left="1260"/>
        <w:rPr>
          <w:sz w:val="22"/>
          <w:szCs w:val="22"/>
        </w:rPr>
      </w:pPr>
      <w:r w:rsidRPr="00BF2276">
        <w:rPr>
          <w:sz w:val="22"/>
          <w:szCs w:val="22"/>
        </w:rPr>
        <w:t>Ambo Buses</w:t>
      </w:r>
      <w:r w:rsidR="00894AC9" w:rsidRPr="00BF2276">
        <w:rPr>
          <w:sz w:val="22"/>
          <w:szCs w:val="22"/>
        </w:rPr>
        <w:t xml:space="preserve"> – J. Brothers</w:t>
      </w:r>
      <w:r w:rsidR="00BF2276" w:rsidRPr="00BF2276">
        <w:rPr>
          <w:sz w:val="22"/>
          <w:szCs w:val="22"/>
        </w:rPr>
        <w:t>/R. Vaccaro</w:t>
      </w:r>
      <w:r w:rsidR="000D192C" w:rsidRPr="00BF2276">
        <w:rPr>
          <w:sz w:val="22"/>
          <w:szCs w:val="22"/>
        </w:rPr>
        <w:t xml:space="preserve"> </w:t>
      </w:r>
      <w:r w:rsidR="00AF5163" w:rsidRPr="00BF2276">
        <w:rPr>
          <w:sz w:val="22"/>
          <w:szCs w:val="22"/>
        </w:rPr>
        <w:t>–</w:t>
      </w:r>
      <w:r w:rsidR="00B911FC">
        <w:rPr>
          <w:sz w:val="22"/>
          <w:szCs w:val="22"/>
        </w:rPr>
        <w:t xml:space="preserve"> </w:t>
      </w:r>
      <w:r w:rsidR="000B6FFC">
        <w:rPr>
          <w:sz w:val="22"/>
          <w:szCs w:val="22"/>
        </w:rPr>
        <w:t>No updates. T</w:t>
      </w:r>
      <w:r w:rsidR="00A01855">
        <w:rPr>
          <w:sz w:val="22"/>
          <w:szCs w:val="22"/>
        </w:rPr>
        <w:t>raining still ongoing as well as opportunities to dispatch for events.</w:t>
      </w:r>
    </w:p>
    <w:p w:rsidR="003A376F" w:rsidRDefault="00C6655B" w:rsidP="0094291C">
      <w:pPr>
        <w:pStyle w:val="ListParagraph"/>
        <w:numPr>
          <w:ilvl w:val="1"/>
          <w:numId w:val="2"/>
        </w:numPr>
        <w:ind w:left="1260"/>
        <w:rPr>
          <w:sz w:val="22"/>
          <w:szCs w:val="22"/>
        </w:rPr>
      </w:pPr>
      <w:r w:rsidRPr="00BF2276">
        <w:rPr>
          <w:sz w:val="22"/>
          <w:szCs w:val="22"/>
        </w:rPr>
        <w:t xml:space="preserve">Patient </w:t>
      </w:r>
      <w:r w:rsidR="00547BDA" w:rsidRPr="00BF2276">
        <w:rPr>
          <w:sz w:val="22"/>
          <w:szCs w:val="22"/>
        </w:rPr>
        <w:t xml:space="preserve">Tracking – </w:t>
      </w:r>
      <w:r w:rsidR="000B6FFC">
        <w:rPr>
          <w:sz w:val="22"/>
          <w:szCs w:val="22"/>
        </w:rPr>
        <w:t>J. Huggins</w:t>
      </w:r>
      <w:r w:rsidR="008235F7" w:rsidRPr="00BF2276">
        <w:rPr>
          <w:sz w:val="22"/>
          <w:szCs w:val="22"/>
        </w:rPr>
        <w:t xml:space="preserve"> </w:t>
      </w:r>
      <w:r w:rsidR="00B911FC">
        <w:rPr>
          <w:sz w:val="22"/>
          <w:szCs w:val="22"/>
        </w:rPr>
        <w:t xml:space="preserve">– </w:t>
      </w:r>
      <w:r w:rsidR="000B6FFC">
        <w:rPr>
          <w:sz w:val="22"/>
          <w:szCs w:val="22"/>
        </w:rPr>
        <w:t>Current contract is extended. J. Huggins working with Baltimore City to coordinate disposition of EPTS equipment. Equipment can be dropped off at MIEMSS headquarters.</w:t>
      </w:r>
    </w:p>
    <w:p w:rsidR="007503A6" w:rsidRDefault="00933A1D" w:rsidP="00BF2276">
      <w:pPr>
        <w:numPr>
          <w:ilvl w:val="1"/>
          <w:numId w:val="1"/>
        </w:numPr>
        <w:tabs>
          <w:tab w:val="clear" w:pos="1440"/>
          <w:tab w:val="num" w:pos="540"/>
        </w:tabs>
        <w:ind w:left="1350" w:hanging="450"/>
        <w:rPr>
          <w:sz w:val="22"/>
          <w:szCs w:val="22"/>
        </w:rPr>
      </w:pPr>
      <w:r w:rsidRPr="007503A6">
        <w:rPr>
          <w:sz w:val="22"/>
          <w:szCs w:val="22"/>
        </w:rPr>
        <w:lastRenderedPageBreak/>
        <w:t xml:space="preserve">CRISP </w:t>
      </w:r>
      <w:r w:rsidR="007503A6">
        <w:rPr>
          <w:sz w:val="22"/>
          <w:szCs w:val="22"/>
        </w:rPr>
        <w:t xml:space="preserve">Access </w:t>
      </w:r>
      <w:r w:rsidR="007503A6" w:rsidRPr="007503A6">
        <w:rPr>
          <w:sz w:val="22"/>
          <w:szCs w:val="22"/>
        </w:rPr>
        <w:t>–</w:t>
      </w:r>
      <w:r w:rsidRPr="007503A6">
        <w:rPr>
          <w:sz w:val="22"/>
          <w:szCs w:val="22"/>
        </w:rPr>
        <w:t xml:space="preserve"> C. Hughes – </w:t>
      </w:r>
      <w:r w:rsidR="000B6FFC">
        <w:rPr>
          <w:sz w:val="22"/>
          <w:szCs w:val="22"/>
        </w:rPr>
        <w:t>Target still end of 2018</w:t>
      </w:r>
      <w:r w:rsidR="008A7555">
        <w:rPr>
          <w:sz w:val="22"/>
          <w:szCs w:val="22"/>
        </w:rPr>
        <w:t>.</w:t>
      </w:r>
      <w:r w:rsidR="000B6FFC">
        <w:rPr>
          <w:sz w:val="22"/>
          <w:szCs w:val="22"/>
        </w:rPr>
        <w:t xml:space="preserve"> C. Hughes will inquire for updates.</w:t>
      </w:r>
    </w:p>
    <w:p w:rsidR="005C591A" w:rsidRPr="007503A6" w:rsidRDefault="005C591A" w:rsidP="00BF2276">
      <w:pPr>
        <w:numPr>
          <w:ilvl w:val="1"/>
          <w:numId w:val="1"/>
        </w:numPr>
        <w:tabs>
          <w:tab w:val="clear" w:pos="1440"/>
          <w:tab w:val="num" w:pos="540"/>
        </w:tabs>
        <w:ind w:left="1350" w:hanging="450"/>
        <w:rPr>
          <w:sz w:val="22"/>
          <w:szCs w:val="22"/>
        </w:rPr>
      </w:pPr>
      <w:r w:rsidRPr="007503A6">
        <w:rPr>
          <w:sz w:val="22"/>
          <w:szCs w:val="22"/>
        </w:rPr>
        <w:t xml:space="preserve">Alternate Care Site Cache </w:t>
      </w:r>
      <w:r w:rsidR="00BF2276" w:rsidRPr="007503A6">
        <w:rPr>
          <w:sz w:val="22"/>
          <w:szCs w:val="22"/>
        </w:rPr>
        <w:t>– J. Fuss</w:t>
      </w:r>
      <w:r w:rsidR="00BC4867" w:rsidRPr="007503A6">
        <w:rPr>
          <w:sz w:val="22"/>
          <w:szCs w:val="22"/>
        </w:rPr>
        <w:t>/D. Saylor</w:t>
      </w:r>
      <w:r w:rsidR="00BF2276" w:rsidRPr="007503A6">
        <w:rPr>
          <w:sz w:val="22"/>
          <w:szCs w:val="22"/>
        </w:rPr>
        <w:t xml:space="preserve"> –</w:t>
      </w:r>
      <w:r w:rsidR="000B6FFC">
        <w:rPr>
          <w:sz w:val="22"/>
          <w:szCs w:val="22"/>
        </w:rPr>
        <w:t>Equipment input equipment into inventory system at Hopkins warehouse for</w:t>
      </w:r>
      <w:r w:rsidR="007503A6">
        <w:rPr>
          <w:sz w:val="22"/>
          <w:szCs w:val="22"/>
        </w:rPr>
        <w:t xml:space="preserve"> easier request processing. </w:t>
      </w:r>
      <w:r w:rsidR="000B6FFC">
        <w:rPr>
          <w:sz w:val="22"/>
          <w:szCs w:val="22"/>
        </w:rPr>
        <w:t xml:space="preserve">J. Fuss developing a request and return process. Will review existing documents and processes for cache. </w:t>
      </w:r>
      <w:r w:rsidR="006A4468">
        <w:rPr>
          <w:sz w:val="22"/>
          <w:szCs w:val="22"/>
        </w:rPr>
        <w:t xml:space="preserve">Several items still missing. D. Saylor would like to look at inventory housed at GBMC. </w:t>
      </w:r>
      <w:r w:rsidR="000B6FFC">
        <w:rPr>
          <w:sz w:val="22"/>
          <w:szCs w:val="22"/>
        </w:rPr>
        <w:t>Request</w:t>
      </w:r>
      <w:r w:rsidR="006A4468">
        <w:rPr>
          <w:sz w:val="22"/>
          <w:szCs w:val="22"/>
        </w:rPr>
        <w:t>ing</w:t>
      </w:r>
      <w:r w:rsidR="000B6FFC">
        <w:rPr>
          <w:sz w:val="22"/>
          <w:szCs w:val="22"/>
        </w:rPr>
        <w:t xml:space="preserve"> a truck </w:t>
      </w:r>
      <w:r w:rsidR="006A4468">
        <w:rPr>
          <w:sz w:val="22"/>
          <w:szCs w:val="22"/>
        </w:rPr>
        <w:t xml:space="preserve">to help move cot racks. If anyone is able to assist, please contact D. Saylor or J. Fuss. </w:t>
      </w:r>
    </w:p>
    <w:p w:rsidR="00477929" w:rsidRPr="00477929" w:rsidRDefault="00477929" w:rsidP="00477929">
      <w:pPr>
        <w:rPr>
          <w:sz w:val="22"/>
          <w:szCs w:val="22"/>
        </w:rPr>
      </w:pPr>
    </w:p>
    <w:p w:rsidR="00227813" w:rsidRPr="00BF2276" w:rsidRDefault="002A1825" w:rsidP="00423898">
      <w:pPr>
        <w:pStyle w:val="ListParagraph"/>
        <w:numPr>
          <w:ilvl w:val="0"/>
          <w:numId w:val="2"/>
        </w:numPr>
        <w:contextualSpacing/>
        <w:rPr>
          <w:sz w:val="22"/>
          <w:szCs w:val="22"/>
        </w:rPr>
      </w:pPr>
      <w:r w:rsidRPr="000F5EDF">
        <w:rPr>
          <w:color w:val="000000"/>
          <w:sz w:val="22"/>
          <w:szCs w:val="22"/>
        </w:rPr>
        <w:t>THIRA</w:t>
      </w:r>
      <w:r w:rsidR="00D269BF">
        <w:rPr>
          <w:color w:val="000000"/>
          <w:sz w:val="22"/>
          <w:szCs w:val="22"/>
        </w:rPr>
        <w:t xml:space="preserve"> </w:t>
      </w:r>
      <w:r w:rsidR="00800EB3">
        <w:rPr>
          <w:color w:val="000000"/>
          <w:sz w:val="22"/>
          <w:szCs w:val="22"/>
        </w:rPr>
        <w:t xml:space="preserve">– </w:t>
      </w:r>
      <w:r w:rsidR="007503A6">
        <w:rPr>
          <w:color w:val="000000"/>
          <w:sz w:val="22"/>
          <w:szCs w:val="22"/>
        </w:rPr>
        <w:t xml:space="preserve">M. Hubbard reported </w:t>
      </w:r>
      <w:r w:rsidR="006A4468">
        <w:rPr>
          <w:color w:val="000000"/>
          <w:sz w:val="22"/>
          <w:szCs w:val="22"/>
        </w:rPr>
        <w:t>UASI is coordinating</w:t>
      </w:r>
      <w:r w:rsidR="007503A6">
        <w:rPr>
          <w:color w:val="000000"/>
          <w:sz w:val="22"/>
          <w:szCs w:val="22"/>
        </w:rPr>
        <w:t xml:space="preserve"> with MEMA to streamline efforts. </w:t>
      </w:r>
      <w:r w:rsidR="006A4468">
        <w:rPr>
          <w:color w:val="000000"/>
          <w:sz w:val="22"/>
          <w:szCs w:val="22"/>
        </w:rPr>
        <w:t>L. Swank and FX to review and validate information. Feedback requested by end of October.</w:t>
      </w:r>
    </w:p>
    <w:p w:rsidR="00BF2276" w:rsidRPr="00BF2276" w:rsidRDefault="00BF2276" w:rsidP="00BF2276">
      <w:pPr>
        <w:pStyle w:val="ListParagraph"/>
        <w:ind w:left="900"/>
        <w:contextualSpacing/>
        <w:rPr>
          <w:sz w:val="22"/>
          <w:szCs w:val="22"/>
        </w:rPr>
      </w:pPr>
    </w:p>
    <w:p w:rsidR="001F0EAB" w:rsidRPr="003807E1" w:rsidRDefault="00BF2276" w:rsidP="007503A6">
      <w:pPr>
        <w:pStyle w:val="ListParagraph"/>
        <w:numPr>
          <w:ilvl w:val="0"/>
          <w:numId w:val="2"/>
        </w:numPr>
        <w:tabs>
          <w:tab w:val="left" w:pos="900"/>
        </w:tabs>
        <w:contextualSpacing/>
        <w:rPr>
          <w:sz w:val="22"/>
          <w:szCs w:val="22"/>
        </w:rPr>
      </w:pPr>
      <w:r w:rsidRPr="007503A6">
        <w:rPr>
          <w:sz w:val="22"/>
          <w:szCs w:val="22"/>
        </w:rPr>
        <w:t>FY18 UA</w:t>
      </w:r>
      <w:r w:rsidR="008A7555">
        <w:rPr>
          <w:sz w:val="22"/>
          <w:szCs w:val="22"/>
        </w:rPr>
        <w:t>SI Funding –</w:t>
      </w:r>
      <w:r w:rsidR="007503A6" w:rsidRPr="003807E1">
        <w:rPr>
          <w:sz w:val="22"/>
          <w:szCs w:val="22"/>
        </w:rPr>
        <w:t>M. Hubbard - no update on GAN distribution.</w:t>
      </w:r>
      <w:r w:rsidR="006A4468" w:rsidRPr="003807E1">
        <w:rPr>
          <w:sz w:val="22"/>
          <w:szCs w:val="22"/>
        </w:rPr>
        <w:t xml:space="preserve"> No update on FY19 funding.</w:t>
      </w:r>
    </w:p>
    <w:p w:rsidR="007503A6" w:rsidRPr="007503A6" w:rsidRDefault="007503A6" w:rsidP="007503A6">
      <w:pPr>
        <w:contextualSpacing/>
        <w:rPr>
          <w:sz w:val="22"/>
          <w:szCs w:val="22"/>
        </w:rPr>
      </w:pPr>
    </w:p>
    <w:p w:rsidR="005C591A" w:rsidRPr="00532750" w:rsidRDefault="002F37F0" w:rsidP="00532750">
      <w:pPr>
        <w:pStyle w:val="ListParagraph"/>
        <w:numPr>
          <w:ilvl w:val="0"/>
          <w:numId w:val="2"/>
        </w:numPr>
        <w:rPr>
          <w:sz w:val="22"/>
          <w:szCs w:val="22"/>
        </w:rPr>
      </w:pPr>
      <w:r w:rsidRPr="00532750">
        <w:rPr>
          <w:sz w:val="22"/>
          <w:szCs w:val="22"/>
        </w:rPr>
        <w:t>Region III Alternate Care Site and Training F</w:t>
      </w:r>
      <w:r w:rsidR="00090343" w:rsidRPr="00532750">
        <w:rPr>
          <w:sz w:val="22"/>
          <w:szCs w:val="22"/>
        </w:rPr>
        <w:t>acility at GBMC</w:t>
      </w:r>
      <w:r w:rsidRPr="00532750">
        <w:rPr>
          <w:sz w:val="22"/>
          <w:szCs w:val="22"/>
        </w:rPr>
        <w:t xml:space="preserve">– </w:t>
      </w:r>
      <w:r w:rsidR="00090343" w:rsidRPr="00532750">
        <w:rPr>
          <w:sz w:val="22"/>
          <w:szCs w:val="22"/>
        </w:rPr>
        <w:t>C. Hughes</w:t>
      </w:r>
      <w:r w:rsidR="00B96F26" w:rsidRPr="00532750">
        <w:rPr>
          <w:sz w:val="22"/>
          <w:szCs w:val="22"/>
        </w:rPr>
        <w:t xml:space="preserve"> </w:t>
      </w:r>
      <w:r w:rsidR="000A75FB" w:rsidRPr="00532750">
        <w:rPr>
          <w:sz w:val="22"/>
          <w:szCs w:val="22"/>
        </w:rPr>
        <w:t>–</w:t>
      </w:r>
      <w:r w:rsidR="00933A1D">
        <w:rPr>
          <w:sz w:val="22"/>
          <w:szCs w:val="22"/>
        </w:rPr>
        <w:t xml:space="preserve"> </w:t>
      </w:r>
      <w:r w:rsidR="006A4468">
        <w:rPr>
          <w:sz w:val="22"/>
          <w:szCs w:val="22"/>
        </w:rPr>
        <w:t xml:space="preserve">No updates. </w:t>
      </w:r>
      <w:r w:rsidR="00933A1D">
        <w:rPr>
          <w:sz w:val="22"/>
          <w:szCs w:val="22"/>
        </w:rPr>
        <w:t xml:space="preserve">24 month completion from 2/2018, letter is complete but we have not received it; </w:t>
      </w:r>
      <w:r w:rsidR="007503A6">
        <w:rPr>
          <w:sz w:val="22"/>
          <w:szCs w:val="22"/>
        </w:rPr>
        <w:t>regional</w:t>
      </w:r>
      <w:r w:rsidR="00933A1D">
        <w:rPr>
          <w:sz w:val="22"/>
          <w:szCs w:val="22"/>
        </w:rPr>
        <w:t xml:space="preserve"> equipment </w:t>
      </w:r>
      <w:r w:rsidR="007503A6">
        <w:rPr>
          <w:sz w:val="22"/>
          <w:szCs w:val="22"/>
        </w:rPr>
        <w:t xml:space="preserve">is </w:t>
      </w:r>
      <w:r w:rsidR="00933A1D">
        <w:rPr>
          <w:sz w:val="22"/>
          <w:szCs w:val="22"/>
        </w:rPr>
        <w:t>out</w:t>
      </w:r>
      <w:r w:rsidR="007503A6">
        <w:rPr>
          <w:sz w:val="22"/>
          <w:szCs w:val="22"/>
        </w:rPr>
        <w:t xml:space="preserve"> and in storage.</w:t>
      </w:r>
      <w:r w:rsidR="006A4468">
        <w:rPr>
          <w:sz w:val="22"/>
          <w:szCs w:val="22"/>
        </w:rPr>
        <w:t xml:space="preserve"> C. Hughes to follow up with M. Tauson.</w:t>
      </w:r>
    </w:p>
    <w:p w:rsidR="007D61E2" w:rsidRDefault="005C591A" w:rsidP="007D61E2">
      <w:pPr>
        <w:pStyle w:val="ListParagraph"/>
        <w:numPr>
          <w:ilvl w:val="0"/>
          <w:numId w:val="8"/>
        </w:numPr>
        <w:ind w:left="1260"/>
        <w:rPr>
          <w:sz w:val="22"/>
          <w:szCs w:val="22"/>
        </w:rPr>
      </w:pPr>
      <w:r w:rsidRPr="007503A6">
        <w:rPr>
          <w:sz w:val="22"/>
          <w:szCs w:val="22"/>
        </w:rPr>
        <w:t xml:space="preserve">Portable Facility – </w:t>
      </w:r>
      <w:r w:rsidR="007503A6" w:rsidRPr="007503A6">
        <w:rPr>
          <w:sz w:val="22"/>
          <w:szCs w:val="22"/>
        </w:rPr>
        <w:t>C. Edds</w:t>
      </w:r>
      <w:r w:rsidRPr="007503A6">
        <w:rPr>
          <w:sz w:val="22"/>
          <w:szCs w:val="22"/>
        </w:rPr>
        <w:t xml:space="preserve"> for V. Black</w:t>
      </w:r>
      <w:r w:rsidR="005D21D5" w:rsidRPr="007503A6">
        <w:rPr>
          <w:sz w:val="22"/>
          <w:szCs w:val="22"/>
        </w:rPr>
        <w:t xml:space="preserve"> –</w:t>
      </w:r>
      <w:r w:rsidR="00933A1D" w:rsidRPr="007503A6">
        <w:rPr>
          <w:sz w:val="22"/>
          <w:szCs w:val="22"/>
        </w:rPr>
        <w:t xml:space="preserve"> </w:t>
      </w:r>
      <w:r w:rsidR="007503A6" w:rsidRPr="007503A6">
        <w:rPr>
          <w:sz w:val="22"/>
          <w:szCs w:val="22"/>
        </w:rPr>
        <w:t xml:space="preserve">No updates. </w:t>
      </w:r>
      <w:r w:rsidR="008A7555" w:rsidRPr="007503A6">
        <w:rPr>
          <w:sz w:val="22"/>
          <w:szCs w:val="22"/>
        </w:rPr>
        <w:t>Awaiting</w:t>
      </w:r>
      <w:r w:rsidR="007503A6" w:rsidRPr="007503A6">
        <w:rPr>
          <w:sz w:val="22"/>
          <w:szCs w:val="22"/>
        </w:rPr>
        <w:t xml:space="preserve"> information on whether </w:t>
      </w:r>
      <w:r w:rsidR="001B7EA4" w:rsidRPr="007503A6">
        <w:rPr>
          <w:sz w:val="22"/>
          <w:szCs w:val="22"/>
        </w:rPr>
        <w:t xml:space="preserve">HVAC system </w:t>
      </w:r>
      <w:r w:rsidR="007503A6" w:rsidRPr="007503A6">
        <w:rPr>
          <w:sz w:val="22"/>
          <w:szCs w:val="22"/>
        </w:rPr>
        <w:t>was</w:t>
      </w:r>
      <w:r w:rsidR="001B7EA4" w:rsidRPr="007503A6">
        <w:rPr>
          <w:sz w:val="22"/>
          <w:szCs w:val="22"/>
        </w:rPr>
        <w:t xml:space="preserve"> moved inside facility </w:t>
      </w:r>
      <w:r w:rsidR="007503A6" w:rsidRPr="007503A6">
        <w:rPr>
          <w:sz w:val="22"/>
          <w:szCs w:val="22"/>
        </w:rPr>
        <w:t>as well as flooring alternatives</w:t>
      </w:r>
      <w:r w:rsidR="007503A6">
        <w:rPr>
          <w:sz w:val="22"/>
          <w:szCs w:val="22"/>
        </w:rPr>
        <w:t>.</w:t>
      </w:r>
      <w:r w:rsidR="008A7555">
        <w:rPr>
          <w:sz w:val="22"/>
          <w:szCs w:val="22"/>
        </w:rPr>
        <w:t xml:space="preserve"> C. Hughes asked for written update from MDH.</w:t>
      </w:r>
    </w:p>
    <w:p w:rsidR="007503A6" w:rsidRPr="007503A6" w:rsidRDefault="007503A6" w:rsidP="007503A6">
      <w:pPr>
        <w:pStyle w:val="ListParagraph"/>
        <w:ind w:left="1260"/>
        <w:rPr>
          <w:sz w:val="22"/>
          <w:szCs w:val="22"/>
        </w:rPr>
      </w:pPr>
    </w:p>
    <w:p w:rsidR="00795AA5" w:rsidRPr="00BF2276" w:rsidRDefault="00532750" w:rsidP="00532750">
      <w:pPr>
        <w:pStyle w:val="ListParagraph"/>
        <w:numPr>
          <w:ilvl w:val="0"/>
          <w:numId w:val="2"/>
        </w:numPr>
        <w:rPr>
          <w:sz w:val="22"/>
          <w:szCs w:val="22"/>
        </w:rPr>
      </w:pPr>
      <w:r>
        <w:rPr>
          <w:sz w:val="22"/>
          <w:szCs w:val="22"/>
        </w:rPr>
        <w:t xml:space="preserve"> </w:t>
      </w:r>
      <w:r w:rsidR="00423CBE" w:rsidRPr="000D192C">
        <w:rPr>
          <w:sz w:val="22"/>
          <w:szCs w:val="22"/>
        </w:rPr>
        <w:t>Triage Tag Days</w:t>
      </w:r>
      <w:r w:rsidR="00775746" w:rsidRPr="000D192C">
        <w:rPr>
          <w:sz w:val="22"/>
          <w:szCs w:val="22"/>
        </w:rPr>
        <w:t xml:space="preserve"> </w:t>
      </w:r>
      <w:r w:rsidR="00A61A95">
        <w:rPr>
          <w:sz w:val="22"/>
          <w:szCs w:val="22"/>
        </w:rPr>
        <w:t>– C. Hughes</w:t>
      </w:r>
      <w:r w:rsidR="0094291C">
        <w:rPr>
          <w:sz w:val="22"/>
          <w:szCs w:val="22"/>
        </w:rPr>
        <w:t xml:space="preserve"> - </w:t>
      </w:r>
      <w:r w:rsidR="006A4468">
        <w:rPr>
          <w:sz w:val="22"/>
          <w:szCs w:val="22"/>
        </w:rPr>
        <w:t>Results from the</w:t>
      </w:r>
      <w:r w:rsidR="00A61A95">
        <w:rPr>
          <w:sz w:val="22"/>
          <w:szCs w:val="22"/>
        </w:rPr>
        <w:t xml:space="preserve"> Oct 3</w:t>
      </w:r>
      <w:r w:rsidR="00A61A95" w:rsidRPr="00A61A95">
        <w:rPr>
          <w:sz w:val="22"/>
          <w:szCs w:val="22"/>
          <w:vertAlign w:val="superscript"/>
        </w:rPr>
        <w:t>rd</w:t>
      </w:r>
      <w:r w:rsidR="008A7555">
        <w:rPr>
          <w:sz w:val="22"/>
          <w:szCs w:val="22"/>
        </w:rPr>
        <w:t xml:space="preserve"> - </w:t>
      </w:r>
      <w:r w:rsidR="00A61A95">
        <w:rPr>
          <w:sz w:val="22"/>
          <w:szCs w:val="22"/>
        </w:rPr>
        <w:t>7</w:t>
      </w:r>
      <w:r w:rsidR="00A61A95" w:rsidRPr="00A61A95">
        <w:rPr>
          <w:sz w:val="22"/>
          <w:szCs w:val="22"/>
          <w:vertAlign w:val="superscript"/>
        </w:rPr>
        <w:t>th</w:t>
      </w:r>
      <w:r w:rsidR="006A4468">
        <w:rPr>
          <w:sz w:val="22"/>
          <w:szCs w:val="22"/>
        </w:rPr>
        <w:t xml:space="preserve"> drill dates are due to C. Hughes by October 26, 2018.</w:t>
      </w:r>
    </w:p>
    <w:p w:rsidR="00477929" w:rsidRPr="00795AA5" w:rsidRDefault="00477929" w:rsidP="00477929">
      <w:pPr>
        <w:rPr>
          <w:sz w:val="22"/>
          <w:szCs w:val="22"/>
        </w:rPr>
      </w:pPr>
    </w:p>
    <w:p w:rsidR="00F02A45" w:rsidRPr="00676BC3" w:rsidRDefault="001F0EAB" w:rsidP="00532750">
      <w:pPr>
        <w:pStyle w:val="NoSpacing"/>
        <w:numPr>
          <w:ilvl w:val="0"/>
          <w:numId w:val="2"/>
        </w:numPr>
        <w:rPr>
          <w:sz w:val="22"/>
          <w:szCs w:val="22"/>
        </w:rPr>
      </w:pPr>
      <w:r w:rsidRPr="00795AA5">
        <w:rPr>
          <w:sz w:val="22"/>
          <w:szCs w:val="22"/>
        </w:rPr>
        <w:t>Comm</w:t>
      </w:r>
      <w:r w:rsidR="008A7555">
        <w:rPr>
          <w:sz w:val="22"/>
          <w:szCs w:val="22"/>
        </w:rPr>
        <w:t>unications</w:t>
      </w:r>
      <w:r w:rsidR="00676BC3">
        <w:rPr>
          <w:sz w:val="22"/>
          <w:szCs w:val="22"/>
        </w:rPr>
        <w:t xml:space="preserve"> </w:t>
      </w:r>
    </w:p>
    <w:p w:rsidR="00F02A45" w:rsidRDefault="00F02A45" w:rsidP="00F02A45">
      <w:pPr>
        <w:pStyle w:val="NoSpacing"/>
        <w:numPr>
          <w:ilvl w:val="0"/>
          <w:numId w:val="16"/>
        </w:numPr>
        <w:rPr>
          <w:sz w:val="22"/>
          <w:szCs w:val="22"/>
        </w:rPr>
      </w:pPr>
      <w:r>
        <w:rPr>
          <w:sz w:val="22"/>
          <w:szCs w:val="22"/>
        </w:rPr>
        <w:t xml:space="preserve">Radio </w:t>
      </w:r>
      <w:r w:rsidR="008E2426">
        <w:rPr>
          <w:sz w:val="22"/>
          <w:szCs w:val="22"/>
        </w:rPr>
        <w:t xml:space="preserve">project </w:t>
      </w:r>
      <w:r w:rsidR="0094291C">
        <w:rPr>
          <w:sz w:val="22"/>
          <w:szCs w:val="22"/>
        </w:rPr>
        <w:t>–</w:t>
      </w:r>
      <w:r w:rsidR="008E2426">
        <w:rPr>
          <w:sz w:val="22"/>
          <w:szCs w:val="22"/>
        </w:rPr>
        <w:t xml:space="preserve"> </w:t>
      </w:r>
      <w:r w:rsidR="006A4468">
        <w:rPr>
          <w:sz w:val="22"/>
          <w:szCs w:val="22"/>
        </w:rPr>
        <w:t xml:space="preserve">Radios purchased. </w:t>
      </w:r>
      <w:r w:rsidR="00A61A95">
        <w:rPr>
          <w:sz w:val="22"/>
          <w:szCs w:val="22"/>
        </w:rPr>
        <w:t xml:space="preserve">All radios will have MDFirst channels. Still coordinating with </w:t>
      </w:r>
      <w:r w:rsidR="008A7555">
        <w:rPr>
          <w:sz w:val="22"/>
          <w:szCs w:val="22"/>
        </w:rPr>
        <w:t xml:space="preserve">AA, </w:t>
      </w:r>
      <w:r w:rsidR="00A61A95">
        <w:rPr>
          <w:sz w:val="22"/>
          <w:szCs w:val="22"/>
        </w:rPr>
        <w:t>Baltimore City</w:t>
      </w:r>
      <w:r w:rsidR="008A7555">
        <w:rPr>
          <w:sz w:val="22"/>
          <w:szCs w:val="22"/>
        </w:rPr>
        <w:t>,</w:t>
      </w:r>
      <w:r w:rsidR="00A61A95">
        <w:rPr>
          <w:sz w:val="22"/>
          <w:szCs w:val="22"/>
        </w:rPr>
        <w:t xml:space="preserve"> and Baltimore County for access to local channels.</w:t>
      </w:r>
    </w:p>
    <w:p w:rsidR="008C37E3" w:rsidRDefault="00F02A45" w:rsidP="001B7EA4">
      <w:pPr>
        <w:pStyle w:val="NoSpacing"/>
        <w:numPr>
          <w:ilvl w:val="0"/>
          <w:numId w:val="16"/>
        </w:numPr>
        <w:rPr>
          <w:sz w:val="22"/>
          <w:szCs w:val="22"/>
        </w:rPr>
      </w:pPr>
      <w:r>
        <w:rPr>
          <w:sz w:val="22"/>
          <w:szCs w:val="22"/>
        </w:rPr>
        <w:t xml:space="preserve">Firstnet – </w:t>
      </w:r>
      <w:r w:rsidR="008E2426">
        <w:rPr>
          <w:sz w:val="22"/>
          <w:szCs w:val="22"/>
        </w:rPr>
        <w:t>M. Hill</w:t>
      </w:r>
      <w:r w:rsidR="008C37E3">
        <w:rPr>
          <w:sz w:val="22"/>
          <w:szCs w:val="22"/>
        </w:rPr>
        <w:t xml:space="preserve"> –</w:t>
      </w:r>
      <w:r w:rsidR="001B7EA4">
        <w:rPr>
          <w:sz w:val="22"/>
          <w:szCs w:val="22"/>
        </w:rPr>
        <w:t xml:space="preserve">Info can be found at </w:t>
      </w:r>
      <w:hyperlink r:id="rId7" w:history="1">
        <w:r w:rsidR="001B7EA4" w:rsidRPr="00357C83">
          <w:rPr>
            <w:rStyle w:val="Hyperlink"/>
            <w:sz w:val="22"/>
            <w:szCs w:val="22"/>
          </w:rPr>
          <w:t>https://www.firstnet.gov/</w:t>
        </w:r>
      </w:hyperlink>
      <w:r w:rsidR="00A61A95">
        <w:t>. AT&amp;T reaching out to agencies/entities across the region.</w:t>
      </w:r>
    </w:p>
    <w:p w:rsidR="00227813" w:rsidRPr="00795AA5" w:rsidRDefault="00227813" w:rsidP="00227813">
      <w:pPr>
        <w:pStyle w:val="NoSpacing"/>
        <w:rPr>
          <w:sz w:val="22"/>
          <w:szCs w:val="22"/>
        </w:rPr>
      </w:pPr>
    </w:p>
    <w:p w:rsidR="00227813" w:rsidRDefault="002F37F0" w:rsidP="00227813">
      <w:pPr>
        <w:pStyle w:val="NoSpacing"/>
        <w:numPr>
          <w:ilvl w:val="0"/>
          <w:numId w:val="2"/>
        </w:numPr>
        <w:rPr>
          <w:sz w:val="22"/>
          <w:szCs w:val="22"/>
        </w:rPr>
      </w:pPr>
      <w:r w:rsidRPr="00A61A95">
        <w:rPr>
          <w:sz w:val="22"/>
          <w:szCs w:val="22"/>
        </w:rPr>
        <w:t>Integrated Public Health and Medical Forum</w:t>
      </w:r>
      <w:r w:rsidR="006E37D7" w:rsidRPr="00A61A95">
        <w:rPr>
          <w:sz w:val="22"/>
          <w:szCs w:val="22"/>
        </w:rPr>
        <w:t xml:space="preserve"> </w:t>
      </w:r>
      <w:r w:rsidR="00A61A95" w:rsidRPr="00A61A95">
        <w:rPr>
          <w:sz w:val="22"/>
          <w:szCs w:val="22"/>
        </w:rPr>
        <w:t>–C. Edds</w:t>
      </w:r>
      <w:r w:rsidR="00423CBE" w:rsidRPr="00A61A95">
        <w:rPr>
          <w:sz w:val="22"/>
          <w:szCs w:val="22"/>
        </w:rPr>
        <w:t xml:space="preserve"> </w:t>
      </w:r>
      <w:r w:rsidR="005C591A" w:rsidRPr="00A61A95">
        <w:rPr>
          <w:sz w:val="22"/>
          <w:szCs w:val="22"/>
        </w:rPr>
        <w:t>– Next Forum</w:t>
      </w:r>
      <w:r w:rsidR="00676BC3" w:rsidRPr="00A61A95">
        <w:rPr>
          <w:sz w:val="22"/>
          <w:szCs w:val="22"/>
        </w:rPr>
        <w:t xml:space="preserve"> scheduled for</w:t>
      </w:r>
      <w:r w:rsidR="00933A1D" w:rsidRPr="00A61A95">
        <w:rPr>
          <w:sz w:val="22"/>
          <w:szCs w:val="22"/>
        </w:rPr>
        <w:t xml:space="preserve"> </w:t>
      </w:r>
      <w:r w:rsidR="006A4468">
        <w:rPr>
          <w:sz w:val="22"/>
          <w:szCs w:val="22"/>
        </w:rPr>
        <w:t>October 22, 2018.</w:t>
      </w:r>
      <w:r w:rsidR="008E2426" w:rsidRPr="00A61A95">
        <w:rPr>
          <w:sz w:val="22"/>
          <w:szCs w:val="22"/>
        </w:rPr>
        <w:t xml:space="preserve"> </w:t>
      </w:r>
    </w:p>
    <w:p w:rsidR="00A61A95" w:rsidRPr="00A61A95" w:rsidRDefault="00A61A95" w:rsidP="00A61A95">
      <w:pPr>
        <w:pStyle w:val="NoSpacing"/>
        <w:ind w:left="900"/>
        <w:rPr>
          <w:sz w:val="22"/>
          <w:szCs w:val="22"/>
        </w:rPr>
      </w:pPr>
    </w:p>
    <w:p w:rsidR="002F37F0" w:rsidRDefault="00301777" w:rsidP="00532750">
      <w:pPr>
        <w:pStyle w:val="NoSpacing"/>
        <w:numPr>
          <w:ilvl w:val="0"/>
          <w:numId w:val="2"/>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32703E">
        <w:rPr>
          <w:sz w:val="22"/>
          <w:szCs w:val="22"/>
        </w:rPr>
        <w:t xml:space="preserve"> </w:t>
      </w:r>
      <w:r w:rsidR="00CD6AEF">
        <w:rPr>
          <w:sz w:val="22"/>
          <w:szCs w:val="22"/>
        </w:rPr>
        <w:t>–</w:t>
      </w:r>
      <w:r w:rsidR="000D192C">
        <w:rPr>
          <w:sz w:val="22"/>
          <w:szCs w:val="22"/>
        </w:rPr>
        <w:t xml:space="preserve"> </w:t>
      </w:r>
      <w:r w:rsidR="00A03293">
        <w:rPr>
          <w:sz w:val="22"/>
          <w:szCs w:val="22"/>
        </w:rPr>
        <w:t>continued conversations</w:t>
      </w:r>
      <w:r w:rsidR="00CD6AEF">
        <w:rPr>
          <w:sz w:val="22"/>
          <w:szCs w:val="22"/>
        </w:rPr>
        <w:t xml:space="preserve"> with g</w:t>
      </w:r>
      <w:r w:rsidR="001B7EA4">
        <w:rPr>
          <w:sz w:val="22"/>
          <w:szCs w:val="22"/>
        </w:rPr>
        <w:t>o</w:t>
      </w:r>
      <w:r w:rsidR="00CD6AEF">
        <w:rPr>
          <w:sz w:val="22"/>
          <w:szCs w:val="22"/>
        </w:rPr>
        <w:t>v</w:t>
      </w:r>
      <w:r w:rsidR="001B7EA4">
        <w:rPr>
          <w:sz w:val="22"/>
          <w:szCs w:val="22"/>
        </w:rPr>
        <w:t>ern</w:t>
      </w:r>
      <w:r w:rsidR="00CD6AEF">
        <w:rPr>
          <w:sz w:val="22"/>
          <w:szCs w:val="22"/>
        </w:rPr>
        <w:t>m</w:t>
      </w:r>
      <w:r w:rsidR="001B7EA4">
        <w:rPr>
          <w:sz w:val="22"/>
          <w:szCs w:val="22"/>
        </w:rPr>
        <w:t>en</w:t>
      </w:r>
      <w:r w:rsidR="00CD6AEF">
        <w:rPr>
          <w:sz w:val="22"/>
          <w:szCs w:val="22"/>
        </w:rPr>
        <w:t xml:space="preserve">t affairs </w:t>
      </w:r>
      <w:r w:rsidR="001B7EA4">
        <w:rPr>
          <w:sz w:val="22"/>
          <w:szCs w:val="22"/>
        </w:rPr>
        <w:t>rep</w:t>
      </w:r>
      <w:r w:rsidR="00CD6AEF">
        <w:rPr>
          <w:sz w:val="22"/>
          <w:szCs w:val="22"/>
        </w:rPr>
        <w:t xml:space="preserve"> – need to have MIEMSS, MDH, MHA involved as well</w:t>
      </w:r>
      <w:r w:rsidR="001B7EA4">
        <w:rPr>
          <w:sz w:val="22"/>
          <w:szCs w:val="22"/>
        </w:rPr>
        <w:t xml:space="preserve"> going forward</w:t>
      </w:r>
    </w:p>
    <w:p w:rsidR="00227813" w:rsidRPr="00CD6AEF" w:rsidRDefault="00795AA5" w:rsidP="00423898">
      <w:pPr>
        <w:pStyle w:val="NoSpacing"/>
        <w:numPr>
          <w:ilvl w:val="0"/>
          <w:numId w:val="6"/>
        </w:numPr>
        <w:ind w:left="1260"/>
        <w:rPr>
          <w:sz w:val="22"/>
          <w:szCs w:val="22"/>
        </w:rPr>
      </w:pPr>
      <w:r w:rsidRPr="00090343">
        <w:rPr>
          <w:sz w:val="22"/>
          <w:szCs w:val="22"/>
        </w:rPr>
        <w:t xml:space="preserve">Uniform Emergency Volunteer Health Practitioner Act – </w:t>
      </w:r>
      <w:r w:rsidRPr="003D5EDB">
        <w:rPr>
          <w:sz w:val="22"/>
          <w:szCs w:val="22"/>
        </w:rPr>
        <w:t>L. Swank</w:t>
      </w:r>
      <w:r w:rsidR="003D5EDB">
        <w:rPr>
          <w:sz w:val="22"/>
          <w:szCs w:val="22"/>
        </w:rPr>
        <w:t xml:space="preserve"> </w:t>
      </w:r>
      <w:r w:rsidR="000D192C" w:rsidRPr="003D5EDB">
        <w:rPr>
          <w:bCs/>
          <w:sz w:val="22"/>
          <w:szCs w:val="22"/>
        </w:rPr>
        <w:t xml:space="preserve">– </w:t>
      </w:r>
      <w:r w:rsidR="00BF2276">
        <w:rPr>
          <w:bCs/>
          <w:sz w:val="22"/>
          <w:szCs w:val="22"/>
        </w:rPr>
        <w:t>no updates; standing agenda item</w:t>
      </w:r>
    </w:p>
    <w:p w:rsidR="00CD6AEF" w:rsidRPr="00CD6AEF" w:rsidRDefault="00CD6AEF" w:rsidP="00423898">
      <w:pPr>
        <w:pStyle w:val="NoSpacing"/>
        <w:numPr>
          <w:ilvl w:val="0"/>
          <w:numId w:val="6"/>
        </w:numPr>
        <w:ind w:left="1260"/>
        <w:rPr>
          <w:sz w:val="22"/>
          <w:szCs w:val="22"/>
        </w:rPr>
      </w:pPr>
      <w:r>
        <w:rPr>
          <w:bCs/>
          <w:sz w:val="22"/>
          <w:szCs w:val="22"/>
        </w:rPr>
        <w:t xml:space="preserve">EMTALA – requirement for physician to physician transfer could be waived in situations where there is an agreement </w:t>
      </w:r>
      <w:r w:rsidR="001B7EA4">
        <w:rPr>
          <w:bCs/>
          <w:sz w:val="22"/>
          <w:szCs w:val="22"/>
        </w:rPr>
        <w:t>for patient transfer during emergencies</w:t>
      </w:r>
      <w:r>
        <w:rPr>
          <w:bCs/>
          <w:sz w:val="22"/>
          <w:szCs w:val="22"/>
        </w:rPr>
        <w:t xml:space="preserve"> </w:t>
      </w:r>
      <w:r w:rsidR="00A03293">
        <w:rPr>
          <w:bCs/>
          <w:sz w:val="22"/>
          <w:szCs w:val="22"/>
        </w:rPr>
        <w:t>–</w:t>
      </w:r>
      <w:r>
        <w:rPr>
          <w:bCs/>
          <w:sz w:val="22"/>
          <w:szCs w:val="22"/>
        </w:rPr>
        <w:t xml:space="preserve"> </w:t>
      </w:r>
      <w:r w:rsidR="00A03293">
        <w:rPr>
          <w:bCs/>
          <w:sz w:val="22"/>
          <w:szCs w:val="22"/>
        </w:rPr>
        <w:t>Question as to whether Regional MOU is sufficient. More information is needed.</w:t>
      </w:r>
      <w:r w:rsidR="006A4468">
        <w:rPr>
          <w:bCs/>
          <w:sz w:val="22"/>
          <w:szCs w:val="22"/>
        </w:rPr>
        <w:t xml:space="preserve"> Anyone willing to take this initiative on, contact C. Hughes.</w:t>
      </w:r>
    </w:p>
    <w:p w:rsidR="00090343" w:rsidRPr="00090343" w:rsidRDefault="00090343" w:rsidP="00A03293">
      <w:pPr>
        <w:pStyle w:val="NoSpacing"/>
        <w:rPr>
          <w:sz w:val="22"/>
          <w:szCs w:val="22"/>
        </w:rPr>
      </w:pPr>
    </w:p>
    <w:p w:rsidR="006A2B64" w:rsidRPr="00795AA5" w:rsidRDefault="0086657D" w:rsidP="00532750">
      <w:pPr>
        <w:pStyle w:val="NoSpacing"/>
        <w:numPr>
          <w:ilvl w:val="0"/>
          <w:numId w:val="2"/>
        </w:numPr>
        <w:rPr>
          <w:sz w:val="22"/>
          <w:szCs w:val="22"/>
        </w:rPr>
      </w:pPr>
      <w:r w:rsidRPr="00795AA5">
        <w:rPr>
          <w:sz w:val="22"/>
          <w:szCs w:val="22"/>
        </w:rPr>
        <w:t xml:space="preserve">Regional Coordinator Update – </w:t>
      </w:r>
      <w:r w:rsidR="00A03293">
        <w:rPr>
          <w:sz w:val="22"/>
          <w:szCs w:val="22"/>
        </w:rPr>
        <w:t>C. Edds and C. Hughes</w:t>
      </w:r>
    </w:p>
    <w:p w:rsidR="00227813" w:rsidRDefault="00227813" w:rsidP="00423898">
      <w:pPr>
        <w:pStyle w:val="NoSpacing"/>
        <w:numPr>
          <w:ilvl w:val="0"/>
          <w:numId w:val="5"/>
        </w:numPr>
        <w:ind w:left="1260"/>
        <w:rPr>
          <w:sz w:val="22"/>
          <w:szCs w:val="22"/>
        </w:rPr>
      </w:pPr>
      <w:r>
        <w:rPr>
          <w:sz w:val="22"/>
          <w:szCs w:val="22"/>
        </w:rPr>
        <w:t>MSAT Contract Follow Up</w:t>
      </w:r>
      <w:r w:rsidR="00D863CE">
        <w:rPr>
          <w:sz w:val="22"/>
          <w:szCs w:val="22"/>
        </w:rPr>
        <w:t xml:space="preserve"> </w:t>
      </w:r>
      <w:r w:rsidR="007D61E2">
        <w:rPr>
          <w:sz w:val="22"/>
          <w:szCs w:val="22"/>
        </w:rPr>
        <w:t>–</w:t>
      </w:r>
      <w:r w:rsidR="00933A1D">
        <w:rPr>
          <w:sz w:val="22"/>
          <w:szCs w:val="22"/>
        </w:rPr>
        <w:t xml:space="preserve"> </w:t>
      </w:r>
      <w:r w:rsidR="00A03293">
        <w:rPr>
          <w:sz w:val="22"/>
          <w:szCs w:val="22"/>
        </w:rPr>
        <w:t>C. Edds reported MDH still f</w:t>
      </w:r>
      <w:r w:rsidR="00554A69">
        <w:rPr>
          <w:sz w:val="22"/>
          <w:szCs w:val="22"/>
        </w:rPr>
        <w:t xml:space="preserve">ocusing on finalizing contract for next year. Maintenance is currently ongoing. </w:t>
      </w:r>
    </w:p>
    <w:p w:rsidR="007D61E2" w:rsidRDefault="007D61E2" w:rsidP="00423898">
      <w:pPr>
        <w:pStyle w:val="NoSpacing"/>
        <w:numPr>
          <w:ilvl w:val="0"/>
          <w:numId w:val="5"/>
        </w:numPr>
        <w:ind w:left="1260"/>
        <w:rPr>
          <w:sz w:val="22"/>
          <w:szCs w:val="22"/>
        </w:rPr>
      </w:pPr>
      <w:r>
        <w:rPr>
          <w:sz w:val="22"/>
          <w:szCs w:val="22"/>
        </w:rPr>
        <w:t>MERC Storage –</w:t>
      </w:r>
      <w:r w:rsidR="00933A1D">
        <w:rPr>
          <w:sz w:val="22"/>
          <w:szCs w:val="22"/>
        </w:rPr>
        <w:t xml:space="preserve">J. Huggins </w:t>
      </w:r>
      <w:r w:rsidR="00A03293">
        <w:rPr>
          <w:sz w:val="22"/>
          <w:szCs w:val="22"/>
        </w:rPr>
        <w:t xml:space="preserve">–There are </w:t>
      </w:r>
      <w:r w:rsidR="001B7EA4">
        <w:rPr>
          <w:sz w:val="22"/>
          <w:szCs w:val="22"/>
        </w:rPr>
        <w:t xml:space="preserve">two systems – a 40 bed and 24 bed. </w:t>
      </w:r>
      <w:r w:rsidR="00554A69">
        <w:rPr>
          <w:sz w:val="22"/>
          <w:szCs w:val="22"/>
        </w:rPr>
        <w:t xml:space="preserve">J. Huggins to reach out to OCME and Baltimore County Health as other storage options. </w:t>
      </w:r>
    </w:p>
    <w:p w:rsidR="00337449" w:rsidRPr="00933A1D" w:rsidRDefault="001C7639" w:rsidP="00933A1D">
      <w:pPr>
        <w:pStyle w:val="NoSpacing"/>
        <w:numPr>
          <w:ilvl w:val="0"/>
          <w:numId w:val="5"/>
        </w:numPr>
        <w:ind w:left="1260"/>
        <w:rPr>
          <w:sz w:val="22"/>
          <w:szCs w:val="22"/>
        </w:rPr>
      </w:pPr>
      <w:r>
        <w:rPr>
          <w:sz w:val="22"/>
          <w:szCs w:val="22"/>
        </w:rPr>
        <w:t>EmPOWER Review</w:t>
      </w:r>
      <w:r w:rsidR="005D21D5">
        <w:rPr>
          <w:sz w:val="22"/>
          <w:szCs w:val="22"/>
        </w:rPr>
        <w:t xml:space="preserve"> –</w:t>
      </w:r>
      <w:r w:rsidR="00B918A3">
        <w:rPr>
          <w:sz w:val="22"/>
          <w:szCs w:val="22"/>
        </w:rPr>
        <w:t xml:space="preserve"> </w:t>
      </w:r>
      <w:r w:rsidR="00A03293">
        <w:rPr>
          <w:sz w:val="22"/>
          <w:szCs w:val="22"/>
        </w:rPr>
        <w:t>C. Edds reported that data will be provided by MDH twice each grant cycle.</w:t>
      </w:r>
    </w:p>
    <w:p w:rsidR="00803061" w:rsidRDefault="00803061" w:rsidP="00423898">
      <w:pPr>
        <w:pStyle w:val="NoSpacing"/>
        <w:numPr>
          <w:ilvl w:val="0"/>
          <w:numId w:val="5"/>
        </w:numPr>
        <w:ind w:left="1260"/>
        <w:rPr>
          <w:sz w:val="22"/>
          <w:szCs w:val="22"/>
        </w:rPr>
      </w:pPr>
      <w:r>
        <w:rPr>
          <w:sz w:val="22"/>
          <w:szCs w:val="22"/>
        </w:rPr>
        <w:t>CERC/PIO Training</w:t>
      </w:r>
      <w:r w:rsidR="00591785">
        <w:rPr>
          <w:sz w:val="22"/>
          <w:szCs w:val="22"/>
        </w:rPr>
        <w:t xml:space="preserve"> –</w:t>
      </w:r>
      <w:r w:rsidR="00933A1D">
        <w:rPr>
          <w:sz w:val="22"/>
          <w:szCs w:val="22"/>
        </w:rPr>
        <w:t xml:space="preserve"> </w:t>
      </w:r>
      <w:r w:rsidR="00A03293">
        <w:rPr>
          <w:sz w:val="22"/>
          <w:szCs w:val="22"/>
        </w:rPr>
        <w:t>C. Edds – no updates.</w:t>
      </w:r>
    </w:p>
    <w:p w:rsidR="00803061" w:rsidRDefault="00554A69" w:rsidP="00423898">
      <w:pPr>
        <w:pStyle w:val="NoSpacing"/>
        <w:numPr>
          <w:ilvl w:val="0"/>
          <w:numId w:val="5"/>
        </w:numPr>
        <w:ind w:left="1260"/>
        <w:rPr>
          <w:sz w:val="22"/>
          <w:szCs w:val="22"/>
        </w:rPr>
      </w:pPr>
      <w:r>
        <w:rPr>
          <w:sz w:val="22"/>
          <w:szCs w:val="22"/>
        </w:rPr>
        <w:t>Fall Meeting</w:t>
      </w:r>
      <w:r w:rsidR="00803061">
        <w:rPr>
          <w:sz w:val="22"/>
          <w:szCs w:val="22"/>
        </w:rPr>
        <w:t xml:space="preserve"> –</w:t>
      </w:r>
      <w:r w:rsidR="001B7AC7">
        <w:rPr>
          <w:sz w:val="22"/>
          <w:szCs w:val="22"/>
        </w:rPr>
        <w:t xml:space="preserve"> </w:t>
      </w:r>
      <w:r w:rsidR="00A03293">
        <w:rPr>
          <w:sz w:val="22"/>
          <w:szCs w:val="22"/>
        </w:rPr>
        <w:t xml:space="preserve">C. Edds – </w:t>
      </w:r>
      <w:r>
        <w:rPr>
          <w:sz w:val="22"/>
          <w:szCs w:val="22"/>
        </w:rPr>
        <w:t>The meeting is scheduled for October 31, 2018.</w:t>
      </w:r>
    </w:p>
    <w:p w:rsidR="00554A69" w:rsidRDefault="00554A69" w:rsidP="00423898">
      <w:pPr>
        <w:pStyle w:val="NoSpacing"/>
        <w:numPr>
          <w:ilvl w:val="0"/>
          <w:numId w:val="5"/>
        </w:numPr>
        <w:ind w:left="1260"/>
        <w:rPr>
          <w:sz w:val="22"/>
          <w:szCs w:val="22"/>
        </w:rPr>
      </w:pPr>
      <w:r>
        <w:rPr>
          <w:sz w:val="22"/>
          <w:szCs w:val="22"/>
        </w:rPr>
        <w:t>Training and Exercise Coordinator – Many applications received. Interviews will be scheduled very shortly.</w:t>
      </w:r>
    </w:p>
    <w:p w:rsidR="00554A69" w:rsidRDefault="00554A69" w:rsidP="00423898">
      <w:pPr>
        <w:pStyle w:val="NoSpacing"/>
        <w:numPr>
          <w:ilvl w:val="0"/>
          <w:numId w:val="5"/>
        </w:numPr>
        <w:ind w:left="1260"/>
        <w:rPr>
          <w:sz w:val="22"/>
          <w:szCs w:val="22"/>
        </w:rPr>
      </w:pPr>
      <w:r>
        <w:rPr>
          <w:sz w:val="22"/>
          <w:szCs w:val="22"/>
        </w:rPr>
        <w:t>Regional Coordinator – C. Edds – No updates.</w:t>
      </w:r>
      <w:r w:rsidR="00F432A8">
        <w:rPr>
          <w:sz w:val="22"/>
          <w:szCs w:val="22"/>
        </w:rPr>
        <w:t xml:space="preserve"> C. Hughes asked for update from V. Black or S. Adams by end of week.</w:t>
      </w:r>
    </w:p>
    <w:p w:rsidR="00337449" w:rsidRDefault="00337449" w:rsidP="002E5386">
      <w:pPr>
        <w:rPr>
          <w:sz w:val="22"/>
          <w:szCs w:val="22"/>
        </w:rPr>
      </w:pPr>
    </w:p>
    <w:p w:rsidR="00337449" w:rsidRPr="00F432A8" w:rsidRDefault="00337449" w:rsidP="00532750">
      <w:pPr>
        <w:numPr>
          <w:ilvl w:val="0"/>
          <w:numId w:val="2"/>
        </w:numPr>
        <w:rPr>
          <w:sz w:val="22"/>
          <w:szCs w:val="22"/>
        </w:rPr>
      </w:pPr>
      <w:r>
        <w:rPr>
          <w:sz w:val="22"/>
          <w:szCs w:val="22"/>
        </w:rPr>
        <w:t>Road</w:t>
      </w:r>
      <w:r w:rsidR="00790440">
        <w:rPr>
          <w:sz w:val="22"/>
          <w:szCs w:val="22"/>
        </w:rPr>
        <w:t xml:space="preserve"> ID During Emergencies – C. Hughes</w:t>
      </w:r>
      <w:r>
        <w:rPr>
          <w:sz w:val="22"/>
          <w:szCs w:val="22"/>
        </w:rPr>
        <w:t xml:space="preserve"> </w:t>
      </w:r>
      <w:r w:rsidR="00B918A3" w:rsidRPr="00F432A8">
        <w:rPr>
          <w:sz w:val="22"/>
          <w:szCs w:val="22"/>
        </w:rPr>
        <w:t xml:space="preserve">– </w:t>
      </w:r>
      <w:r w:rsidR="00554A69" w:rsidRPr="00F432A8">
        <w:rPr>
          <w:sz w:val="22"/>
          <w:szCs w:val="22"/>
        </w:rPr>
        <w:t>C. Hughes and K. Eshleman to send out document for review.</w:t>
      </w:r>
    </w:p>
    <w:p w:rsidR="00554A69" w:rsidRDefault="00554A69" w:rsidP="00554A69">
      <w:pPr>
        <w:ind w:left="900"/>
        <w:rPr>
          <w:sz w:val="22"/>
          <w:szCs w:val="22"/>
          <w:highlight w:val="yellow"/>
        </w:rPr>
      </w:pPr>
    </w:p>
    <w:p w:rsidR="00554A69" w:rsidRDefault="00554A69" w:rsidP="00532750">
      <w:pPr>
        <w:numPr>
          <w:ilvl w:val="0"/>
          <w:numId w:val="2"/>
        </w:numPr>
        <w:rPr>
          <w:sz w:val="22"/>
          <w:szCs w:val="22"/>
        </w:rPr>
      </w:pPr>
      <w:r w:rsidRPr="00554A69">
        <w:rPr>
          <w:sz w:val="22"/>
          <w:szCs w:val="22"/>
        </w:rPr>
        <w:t xml:space="preserve">Repatriation Planning – D. Saylor </w:t>
      </w:r>
      <w:r>
        <w:rPr>
          <w:sz w:val="22"/>
          <w:szCs w:val="22"/>
        </w:rPr>
        <w:t>–</w:t>
      </w:r>
      <w:r w:rsidRPr="00554A69">
        <w:rPr>
          <w:sz w:val="22"/>
          <w:szCs w:val="22"/>
        </w:rPr>
        <w:t xml:space="preserve"> </w:t>
      </w:r>
      <w:r>
        <w:rPr>
          <w:sz w:val="22"/>
          <w:szCs w:val="22"/>
        </w:rPr>
        <w:t xml:space="preserve">There will be an upcoming drill. Operational planning is ongoing with OP&amp;R. </w:t>
      </w:r>
    </w:p>
    <w:p w:rsidR="007244F4" w:rsidRDefault="007244F4" w:rsidP="007244F4">
      <w:pPr>
        <w:pStyle w:val="ListParagraph"/>
        <w:rPr>
          <w:sz w:val="22"/>
          <w:szCs w:val="22"/>
        </w:rPr>
      </w:pPr>
    </w:p>
    <w:p w:rsidR="007244F4" w:rsidRPr="00554A69" w:rsidRDefault="007244F4" w:rsidP="00532750">
      <w:pPr>
        <w:numPr>
          <w:ilvl w:val="0"/>
          <w:numId w:val="2"/>
        </w:numPr>
        <w:rPr>
          <w:sz w:val="22"/>
          <w:szCs w:val="22"/>
        </w:rPr>
      </w:pPr>
      <w:r>
        <w:rPr>
          <w:sz w:val="22"/>
          <w:szCs w:val="22"/>
        </w:rPr>
        <w:t>Regional Disaster Health Response System FOA – The FOA was awarded to two jurisdictions. The Baltimore region did not receive an award.</w:t>
      </w:r>
    </w:p>
    <w:p w:rsidR="007D61E2" w:rsidRPr="002934D3" w:rsidRDefault="007D61E2" w:rsidP="002934D3">
      <w:pPr>
        <w:rPr>
          <w:sz w:val="22"/>
          <w:szCs w:val="22"/>
        </w:rPr>
      </w:pPr>
    </w:p>
    <w:p w:rsidR="001B7AC7" w:rsidRPr="00E0729E" w:rsidRDefault="007D61E2" w:rsidP="00E0729E">
      <w:pPr>
        <w:pStyle w:val="ListParagraph"/>
        <w:numPr>
          <w:ilvl w:val="0"/>
          <w:numId w:val="2"/>
        </w:numPr>
        <w:rPr>
          <w:sz w:val="22"/>
          <w:szCs w:val="22"/>
        </w:rPr>
      </w:pPr>
      <w:r>
        <w:rPr>
          <w:sz w:val="22"/>
          <w:szCs w:val="22"/>
        </w:rPr>
        <w:lastRenderedPageBreak/>
        <w:t xml:space="preserve">CHEMPACK </w:t>
      </w:r>
      <w:r w:rsidR="004B1369">
        <w:rPr>
          <w:sz w:val="22"/>
          <w:szCs w:val="22"/>
        </w:rPr>
        <w:t>Change</w:t>
      </w:r>
      <w:r w:rsidR="001C7639">
        <w:rPr>
          <w:sz w:val="22"/>
          <w:szCs w:val="22"/>
        </w:rPr>
        <w:t>s/work plan</w:t>
      </w:r>
      <w:r w:rsidR="004B1369">
        <w:rPr>
          <w:sz w:val="22"/>
          <w:szCs w:val="22"/>
        </w:rPr>
        <w:t xml:space="preserve"> – </w:t>
      </w:r>
      <w:r w:rsidR="001C7639">
        <w:rPr>
          <w:sz w:val="22"/>
          <w:szCs w:val="22"/>
        </w:rPr>
        <w:t xml:space="preserve">C. Hughes/ C. Edds </w:t>
      </w:r>
      <w:r w:rsidR="00B34C32">
        <w:rPr>
          <w:sz w:val="22"/>
          <w:szCs w:val="22"/>
        </w:rPr>
        <w:t xml:space="preserve">– </w:t>
      </w:r>
      <w:r w:rsidR="00554A69">
        <w:rPr>
          <w:sz w:val="22"/>
          <w:szCs w:val="22"/>
        </w:rPr>
        <w:t xml:space="preserve">No updates. </w:t>
      </w:r>
      <w:r w:rsidR="000160F5">
        <w:rPr>
          <w:sz w:val="22"/>
          <w:szCs w:val="22"/>
        </w:rPr>
        <w:t>C. Edds to follow up with MDH about plan for collaboration.</w:t>
      </w:r>
    </w:p>
    <w:p w:rsidR="00E0729E" w:rsidRDefault="002E5386" w:rsidP="00E0729E">
      <w:pPr>
        <w:pStyle w:val="ListParagraph"/>
        <w:numPr>
          <w:ilvl w:val="1"/>
          <w:numId w:val="2"/>
        </w:numPr>
        <w:rPr>
          <w:sz w:val="22"/>
          <w:szCs w:val="22"/>
        </w:rPr>
      </w:pPr>
      <w:r w:rsidRPr="001B7AC7">
        <w:rPr>
          <w:sz w:val="22"/>
          <w:szCs w:val="22"/>
        </w:rPr>
        <w:t>EMS S</w:t>
      </w:r>
      <w:r w:rsidR="001B7AC7" w:rsidRPr="001B7AC7">
        <w:rPr>
          <w:sz w:val="22"/>
          <w:szCs w:val="22"/>
        </w:rPr>
        <w:t xml:space="preserve">upplies –J. Huggins – </w:t>
      </w:r>
      <w:r w:rsidR="007244F4">
        <w:rPr>
          <w:sz w:val="22"/>
          <w:szCs w:val="22"/>
        </w:rPr>
        <w:t>PPE survey completed. The results will be available shortly.</w:t>
      </w:r>
    </w:p>
    <w:p w:rsidR="001B7AC7" w:rsidRPr="00E0729E" w:rsidRDefault="00337449" w:rsidP="00E0729E">
      <w:pPr>
        <w:pStyle w:val="ListParagraph"/>
        <w:numPr>
          <w:ilvl w:val="1"/>
          <w:numId w:val="2"/>
        </w:numPr>
        <w:rPr>
          <w:sz w:val="22"/>
          <w:szCs w:val="22"/>
        </w:rPr>
      </w:pPr>
      <w:r w:rsidRPr="00E0729E">
        <w:rPr>
          <w:sz w:val="22"/>
          <w:szCs w:val="22"/>
        </w:rPr>
        <w:t>Duodote Replacement</w:t>
      </w:r>
      <w:r w:rsidR="001C7639" w:rsidRPr="00E0729E">
        <w:rPr>
          <w:sz w:val="22"/>
          <w:szCs w:val="22"/>
        </w:rPr>
        <w:t xml:space="preserve"> – </w:t>
      </w:r>
      <w:r w:rsidRPr="00E0729E">
        <w:rPr>
          <w:sz w:val="22"/>
          <w:szCs w:val="22"/>
        </w:rPr>
        <w:t>C. Edds</w:t>
      </w:r>
      <w:r w:rsidR="002E5386" w:rsidRPr="00E0729E">
        <w:rPr>
          <w:sz w:val="22"/>
          <w:szCs w:val="22"/>
        </w:rPr>
        <w:t xml:space="preserve"> </w:t>
      </w:r>
      <w:r w:rsidR="007244F4">
        <w:rPr>
          <w:sz w:val="22"/>
          <w:szCs w:val="22"/>
        </w:rPr>
        <w:t>– No updates.</w:t>
      </w:r>
    </w:p>
    <w:p w:rsidR="004B1369" w:rsidRDefault="004B1369" w:rsidP="004B1369">
      <w:pPr>
        <w:pStyle w:val="NoSpacing"/>
        <w:rPr>
          <w:sz w:val="22"/>
          <w:szCs w:val="22"/>
        </w:rPr>
      </w:pPr>
    </w:p>
    <w:p w:rsidR="003D5EDB" w:rsidRDefault="002F37F0" w:rsidP="00532750">
      <w:pPr>
        <w:pStyle w:val="NoSpacing"/>
        <w:numPr>
          <w:ilvl w:val="0"/>
          <w:numId w:val="2"/>
        </w:numPr>
        <w:rPr>
          <w:sz w:val="22"/>
          <w:szCs w:val="22"/>
        </w:rPr>
      </w:pPr>
      <w:r w:rsidRPr="00795AA5">
        <w:rPr>
          <w:sz w:val="22"/>
          <w:szCs w:val="22"/>
        </w:rPr>
        <w:t>Jurisdictional Roundtabl</w:t>
      </w:r>
      <w:r w:rsidR="007A7BC5" w:rsidRPr="00795AA5">
        <w:rPr>
          <w:sz w:val="22"/>
          <w:szCs w:val="22"/>
        </w:rPr>
        <w:t>e</w:t>
      </w:r>
      <w:r w:rsidR="00F432A8">
        <w:rPr>
          <w:sz w:val="22"/>
          <w:szCs w:val="22"/>
        </w:rPr>
        <w:t xml:space="preserve"> – no updates</w:t>
      </w:r>
    </w:p>
    <w:p w:rsidR="001E4038" w:rsidRPr="00795AA5" w:rsidRDefault="001E4038" w:rsidP="007D61E2">
      <w:pPr>
        <w:pStyle w:val="NoSpacing"/>
        <w:rPr>
          <w:sz w:val="22"/>
          <w:szCs w:val="22"/>
        </w:rPr>
      </w:pPr>
    </w:p>
    <w:p w:rsidR="00743943" w:rsidRDefault="002F37F0" w:rsidP="00532750">
      <w:pPr>
        <w:pStyle w:val="NoSpacing"/>
        <w:numPr>
          <w:ilvl w:val="0"/>
          <w:numId w:val="2"/>
        </w:numPr>
        <w:rPr>
          <w:sz w:val="22"/>
          <w:szCs w:val="22"/>
        </w:rPr>
      </w:pPr>
      <w:r w:rsidRPr="00795AA5">
        <w:rPr>
          <w:sz w:val="22"/>
          <w:szCs w:val="22"/>
        </w:rPr>
        <w:t>Next Steps</w:t>
      </w:r>
      <w:r w:rsidR="00227813">
        <w:rPr>
          <w:sz w:val="22"/>
          <w:szCs w:val="22"/>
        </w:rPr>
        <w:t xml:space="preserve">: </w:t>
      </w:r>
    </w:p>
    <w:p w:rsidR="001B7AC7" w:rsidRPr="00F432A8" w:rsidRDefault="000160F5" w:rsidP="000160F5">
      <w:pPr>
        <w:pStyle w:val="NoSpacing"/>
        <w:numPr>
          <w:ilvl w:val="1"/>
          <w:numId w:val="2"/>
        </w:numPr>
        <w:rPr>
          <w:b/>
          <w:sz w:val="22"/>
          <w:szCs w:val="22"/>
          <w:u w:val="single"/>
        </w:rPr>
      </w:pPr>
      <w:r>
        <w:rPr>
          <w:sz w:val="22"/>
          <w:szCs w:val="22"/>
        </w:rPr>
        <w:t>Next meeting</w:t>
      </w:r>
      <w:r w:rsidR="001B7AC7">
        <w:rPr>
          <w:sz w:val="22"/>
          <w:szCs w:val="22"/>
        </w:rPr>
        <w:t xml:space="preserve"> –</w:t>
      </w:r>
      <w:r>
        <w:rPr>
          <w:sz w:val="22"/>
          <w:szCs w:val="22"/>
        </w:rPr>
        <w:t xml:space="preserve"> </w:t>
      </w:r>
      <w:r w:rsidRPr="00F432A8">
        <w:rPr>
          <w:b/>
          <w:sz w:val="22"/>
          <w:szCs w:val="22"/>
          <w:u w:val="single"/>
        </w:rPr>
        <w:t xml:space="preserve">TUESDAY, </w:t>
      </w:r>
      <w:r w:rsidR="007244F4" w:rsidRPr="00F432A8">
        <w:rPr>
          <w:b/>
          <w:sz w:val="22"/>
          <w:szCs w:val="22"/>
          <w:u w:val="single"/>
        </w:rPr>
        <w:t>November 13</w:t>
      </w:r>
      <w:r w:rsidRPr="00F432A8">
        <w:rPr>
          <w:b/>
          <w:sz w:val="22"/>
          <w:szCs w:val="22"/>
          <w:u w:val="single"/>
        </w:rPr>
        <w:t>, 2018</w:t>
      </w:r>
      <w:r w:rsidR="007244F4" w:rsidRPr="00F432A8">
        <w:rPr>
          <w:b/>
          <w:sz w:val="22"/>
          <w:szCs w:val="22"/>
          <w:u w:val="single"/>
        </w:rPr>
        <w:t>,  Conf. Rm. D</w:t>
      </w:r>
    </w:p>
    <w:p w:rsidR="001C4CFB" w:rsidRPr="00F432A8" w:rsidRDefault="001C4CFB" w:rsidP="001C4CFB">
      <w:pPr>
        <w:pStyle w:val="NoSpacing"/>
        <w:rPr>
          <w:b/>
          <w:sz w:val="22"/>
          <w:szCs w:val="22"/>
          <w:u w:val="single"/>
        </w:rPr>
      </w:pPr>
    </w:p>
    <w:p w:rsidR="001C4CFB" w:rsidRPr="00795AA5" w:rsidRDefault="001C4CFB" w:rsidP="001C4CFB">
      <w:pPr>
        <w:pStyle w:val="NoSpacing"/>
        <w:rPr>
          <w:sz w:val="22"/>
          <w:szCs w:val="22"/>
        </w:rPr>
      </w:pPr>
      <w:r>
        <w:rPr>
          <w:sz w:val="22"/>
          <w:szCs w:val="22"/>
        </w:rPr>
        <w:t xml:space="preserve">Link to Coalition website: </w:t>
      </w:r>
      <w:hyperlink r:id="rId8" w:history="1">
        <w:r w:rsidRPr="00F876D0">
          <w:rPr>
            <w:rStyle w:val="Hyperlink"/>
            <w:sz w:val="22"/>
            <w:szCs w:val="22"/>
          </w:rPr>
          <w:t>https://www.mdregion3hmc.org/</w:t>
        </w:r>
      </w:hyperlink>
    </w:p>
    <w:sectPr w:rsidR="001C4CFB"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317DD"/>
    <w:multiLevelType w:val="hybridMultilevel"/>
    <w:tmpl w:val="8312D400"/>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44C1B"/>
    <w:multiLevelType w:val="hybridMultilevel"/>
    <w:tmpl w:val="E3E2D37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12056"/>
    <w:multiLevelType w:val="hybridMultilevel"/>
    <w:tmpl w:val="595A37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A957124"/>
    <w:multiLevelType w:val="hybridMultilevel"/>
    <w:tmpl w:val="0D827EC6"/>
    <w:lvl w:ilvl="0" w:tplc="04090001">
      <w:start w:val="1"/>
      <w:numFmt w:val="bullet"/>
      <w:lvlText w:val=""/>
      <w:lvlJc w:val="left"/>
      <w:pPr>
        <w:ind w:left="1080" w:hanging="360"/>
      </w:pPr>
      <w:rPr>
        <w:rFonts w:ascii="Symbol" w:hAnsi="Symbol" w:hint="default"/>
        <w:i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EF674E9"/>
    <w:multiLevelType w:val="hybridMultilevel"/>
    <w:tmpl w:val="D3A063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CE50FE"/>
    <w:multiLevelType w:val="hybridMultilevel"/>
    <w:tmpl w:val="1598DA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7A5D9C"/>
    <w:multiLevelType w:val="hybridMultilevel"/>
    <w:tmpl w:val="28A81A7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3184C06"/>
    <w:multiLevelType w:val="hybridMultilevel"/>
    <w:tmpl w:val="6B4CB5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C6B23"/>
    <w:multiLevelType w:val="hybridMultilevel"/>
    <w:tmpl w:val="D97AB0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C35E86"/>
    <w:multiLevelType w:val="hybridMultilevel"/>
    <w:tmpl w:val="2548A68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057B70"/>
    <w:multiLevelType w:val="hybridMultilevel"/>
    <w:tmpl w:val="9BCA19D2"/>
    <w:lvl w:ilvl="0" w:tplc="04090001">
      <w:start w:val="1"/>
      <w:numFmt w:val="bullet"/>
      <w:lvlText w:val=""/>
      <w:lvlJc w:val="left"/>
      <w:pPr>
        <w:ind w:left="900" w:hanging="360"/>
      </w:pPr>
      <w:rPr>
        <w:rFonts w:ascii="Symbol" w:hAnsi="Symbol"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1E10C05"/>
    <w:multiLevelType w:val="hybridMultilevel"/>
    <w:tmpl w:val="A30A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E35E4A"/>
    <w:multiLevelType w:val="hybridMultilevel"/>
    <w:tmpl w:val="DB5CF3B4"/>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742471"/>
    <w:multiLevelType w:val="hybridMultilevel"/>
    <w:tmpl w:val="9FEC98C4"/>
    <w:lvl w:ilvl="0" w:tplc="3148287E">
      <w:start w:val="1"/>
      <w:numFmt w:val="decimal"/>
      <w:lvlText w:val="%1."/>
      <w:lvlJc w:val="left"/>
      <w:pPr>
        <w:ind w:left="900" w:hanging="360"/>
      </w:pPr>
      <w:rPr>
        <w:rFonts w:hint="default"/>
        <w:b w:val="0"/>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D75352D"/>
    <w:multiLevelType w:val="hybridMultilevel"/>
    <w:tmpl w:val="9046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64B4A"/>
    <w:multiLevelType w:val="hybridMultilevel"/>
    <w:tmpl w:val="A072E5B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6"/>
  </w:num>
  <w:num w:numId="3">
    <w:abstractNumId w:val="19"/>
  </w:num>
  <w:num w:numId="4">
    <w:abstractNumId w:val="5"/>
  </w:num>
  <w:num w:numId="5">
    <w:abstractNumId w:val="0"/>
  </w:num>
  <w:num w:numId="6">
    <w:abstractNumId w:val="10"/>
  </w:num>
  <w:num w:numId="7">
    <w:abstractNumId w:val="18"/>
  </w:num>
  <w:num w:numId="8">
    <w:abstractNumId w:val="3"/>
  </w:num>
  <w:num w:numId="9">
    <w:abstractNumId w:val="12"/>
  </w:num>
  <w:num w:numId="10">
    <w:abstractNumId w:val="15"/>
  </w:num>
  <w:num w:numId="11">
    <w:abstractNumId w:val="14"/>
  </w:num>
  <w:num w:numId="12">
    <w:abstractNumId w:val="2"/>
  </w:num>
  <w:num w:numId="13">
    <w:abstractNumId w:val="7"/>
  </w:num>
  <w:num w:numId="14">
    <w:abstractNumId w:val="9"/>
  </w:num>
  <w:num w:numId="15">
    <w:abstractNumId w:val="8"/>
  </w:num>
  <w:num w:numId="16">
    <w:abstractNumId w:val="11"/>
  </w:num>
  <w:num w:numId="17">
    <w:abstractNumId w:val="6"/>
  </w:num>
  <w:num w:numId="18">
    <w:abstractNumId w:val="17"/>
  </w:num>
  <w:num w:numId="19">
    <w:abstractNumId w:val="4"/>
  </w:num>
  <w:num w:numId="20">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F0"/>
    <w:rsid w:val="00002753"/>
    <w:rsid w:val="00002C31"/>
    <w:rsid w:val="00003B40"/>
    <w:rsid w:val="00004932"/>
    <w:rsid w:val="00004F8F"/>
    <w:rsid w:val="0001290D"/>
    <w:rsid w:val="0001394F"/>
    <w:rsid w:val="000160F5"/>
    <w:rsid w:val="00020385"/>
    <w:rsid w:val="0002513D"/>
    <w:rsid w:val="000270C6"/>
    <w:rsid w:val="00035A8F"/>
    <w:rsid w:val="000365A8"/>
    <w:rsid w:val="000454A2"/>
    <w:rsid w:val="000506CE"/>
    <w:rsid w:val="00056E11"/>
    <w:rsid w:val="00057734"/>
    <w:rsid w:val="00057A6A"/>
    <w:rsid w:val="00060789"/>
    <w:rsid w:val="00061894"/>
    <w:rsid w:val="00062074"/>
    <w:rsid w:val="000678CC"/>
    <w:rsid w:val="00075DB3"/>
    <w:rsid w:val="00080C5A"/>
    <w:rsid w:val="000820FA"/>
    <w:rsid w:val="00090343"/>
    <w:rsid w:val="00090C3E"/>
    <w:rsid w:val="00091964"/>
    <w:rsid w:val="00092206"/>
    <w:rsid w:val="00093EC1"/>
    <w:rsid w:val="000952D5"/>
    <w:rsid w:val="000A1198"/>
    <w:rsid w:val="000A1CC1"/>
    <w:rsid w:val="000A6DAC"/>
    <w:rsid w:val="000A75FB"/>
    <w:rsid w:val="000B540B"/>
    <w:rsid w:val="000B5804"/>
    <w:rsid w:val="000B67F9"/>
    <w:rsid w:val="000B6FFC"/>
    <w:rsid w:val="000B73DB"/>
    <w:rsid w:val="000B7893"/>
    <w:rsid w:val="000C00A3"/>
    <w:rsid w:val="000C0C12"/>
    <w:rsid w:val="000C1704"/>
    <w:rsid w:val="000C1AED"/>
    <w:rsid w:val="000C674D"/>
    <w:rsid w:val="000D192C"/>
    <w:rsid w:val="000D1FBF"/>
    <w:rsid w:val="000D3E46"/>
    <w:rsid w:val="000D67BD"/>
    <w:rsid w:val="000D6EC4"/>
    <w:rsid w:val="000E43C5"/>
    <w:rsid w:val="000E6A5C"/>
    <w:rsid w:val="000E776E"/>
    <w:rsid w:val="000F3D7B"/>
    <w:rsid w:val="000F50FE"/>
    <w:rsid w:val="000F5EDF"/>
    <w:rsid w:val="00100E89"/>
    <w:rsid w:val="001023A8"/>
    <w:rsid w:val="001048EC"/>
    <w:rsid w:val="00107F3B"/>
    <w:rsid w:val="00113AD4"/>
    <w:rsid w:val="001165EC"/>
    <w:rsid w:val="00117761"/>
    <w:rsid w:val="0013164E"/>
    <w:rsid w:val="00133BB7"/>
    <w:rsid w:val="0013644F"/>
    <w:rsid w:val="00136F80"/>
    <w:rsid w:val="001373BF"/>
    <w:rsid w:val="00155B3E"/>
    <w:rsid w:val="0015643A"/>
    <w:rsid w:val="00164ECD"/>
    <w:rsid w:val="00165AA1"/>
    <w:rsid w:val="00165C7B"/>
    <w:rsid w:val="00171131"/>
    <w:rsid w:val="00171AF4"/>
    <w:rsid w:val="001736E9"/>
    <w:rsid w:val="00173915"/>
    <w:rsid w:val="00175F7D"/>
    <w:rsid w:val="001774FE"/>
    <w:rsid w:val="00177FFA"/>
    <w:rsid w:val="00183192"/>
    <w:rsid w:val="00184E60"/>
    <w:rsid w:val="00185BFF"/>
    <w:rsid w:val="00191EFA"/>
    <w:rsid w:val="001A026C"/>
    <w:rsid w:val="001A396B"/>
    <w:rsid w:val="001A6DBC"/>
    <w:rsid w:val="001B6C2A"/>
    <w:rsid w:val="001B7AC7"/>
    <w:rsid w:val="001B7EA4"/>
    <w:rsid w:val="001C1B0F"/>
    <w:rsid w:val="001C3969"/>
    <w:rsid w:val="001C4CFB"/>
    <w:rsid w:val="001C7639"/>
    <w:rsid w:val="001C781A"/>
    <w:rsid w:val="001D223E"/>
    <w:rsid w:val="001D4726"/>
    <w:rsid w:val="001D769B"/>
    <w:rsid w:val="001E0577"/>
    <w:rsid w:val="001E1126"/>
    <w:rsid w:val="001E120B"/>
    <w:rsid w:val="001E2DAE"/>
    <w:rsid w:val="001E3324"/>
    <w:rsid w:val="001E4038"/>
    <w:rsid w:val="001E457F"/>
    <w:rsid w:val="001E5FD4"/>
    <w:rsid w:val="001E64F8"/>
    <w:rsid w:val="001E7E42"/>
    <w:rsid w:val="001F0EAB"/>
    <w:rsid w:val="001F2317"/>
    <w:rsid w:val="001F596C"/>
    <w:rsid w:val="001F74BB"/>
    <w:rsid w:val="002026D5"/>
    <w:rsid w:val="00206723"/>
    <w:rsid w:val="00206F61"/>
    <w:rsid w:val="00207872"/>
    <w:rsid w:val="00210457"/>
    <w:rsid w:val="002128A6"/>
    <w:rsid w:val="00216054"/>
    <w:rsid w:val="00224373"/>
    <w:rsid w:val="00227813"/>
    <w:rsid w:val="002406F7"/>
    <w:rsid w:val="002415AE"/>
    <w:rsid w:val="00241CEA"/>
    <w:rsid w:val="00243141"/>
    <w:rsid w:val="00243599"/>
    <w:rsid w:val="002546D2"/>
    <w:rsid w:val="00263B57"/>
    <w:rsid w:val="002659E7"/>
    <w:rsid w:val="00265F83"/>
    <w:rsid w:val="002672CE"/>
    <w:rsid w:val="00270B42"/>
    <w:rsid w:val="00270B60"/>
    <w:rsid w:val="00272995"/>
    <w:rsid w:val="002762A1"/>
    <w:rsid w:val="00277E3F"/>
    <w:rsid w:val="002816DE"/>
    <w:rsid w:val="00283946"/>
    <w:rsid w:val="00293030"/>
    <w:rsid w:val="002934D3"/>
    <w:rsid w:val="002A0E70"/>
    <w:rsid w:val="002A1825"/>
    <w:rsid w:val="002A1DC6"/>
    <w:rsid w:val="002A2394"/>
    <w:rsid w:val="002A340F"/>
    <w:rsid w:val="002A5CEE"/>
    <w:rsid w:val="002A5F56"/>
    <w:rsid w:val="002B362B"/>
    <w:rsid w:val="002B533E"/>
    <w:rsid w:val="002C686D"/>
    <w:rsid w:val="002C729A"/>
    <w:rsid w:val="002D0097"/>
    <w:rsid w:val="002D08F6"/>
    <w:rsid w:val="002D4F80"/>
    <w:rsid w:val="002D5640"/>
    <w:rsid w:val="002D70CE"/>
    <w:rsid w:val="002E12F5"/>
    <w:rsid w:val="002E5386"/>
    <w:rsid w:val="002E5F37"/>
    <w:rsid w:val="002F12C3"/>
    <w:rsid w:val="002F37F0"/>
    <w:rsid w:val="002F39CA"/>
    <w:rsid w:val="002F6BC5"/>
    <w:rsid w:val="00301777"/>
    <w:rsid w:val="00301CA0"/>
    <w:rsid w:val="00303FD5"/>
    <w:rsid w:val="003106A3"/>
    <w:rsid w:val="00312FC0"/>
    <w:rsid w:val="00315EF2"/>
    <w:rsid w:val="00317181"/>
    <w:rsid w:val="0031743C"/>
    <w:rsid w:val="0032703E"/>
    <w:rsid w:val="003360D3"/>
    <w:rsid w:val="00337449"/>
    <w:rsid w:val="003416FD"/>
    <w:rsid w:val="0034530B"/>
    <w:rsid w:val="00345F73"/>
    <w:rsid w:val="003524DD"/>
    <w:rsid w:val="00355A00"/>
    <w:rsid w:val="003637A1"/>
    <w:rsid w:val="00373A26"/>
    <w:rsid w:val="003765DB"/>
    <w:rsid w:val="003807E1"/>
    <w:rsid w:val="00381963"/>
    <w:rsid w:val="003863BC"/>
    <w:rsid w:val="003867CD"/>
    <w:rsid w:val="00390E2E"/>
    <w:rsid w:val="00392FAE"/>
    <w:rsid w:val="003A376F"/>
    <w:rsid w:val="003A4732"/>
    <w:rsid w:val="003A4AF2"/>
    <w:rsid w:val="003A5905"/>
    <w:rsid w:val="003A7069"/>
    <w:rsid w:val="003B54E9"/>
    <w:rsid w:val="003B5E73"/>
    <w:rsid w:val="003C38B9"/>
    <w:rsid w:val="003D023F"/>
    <w:rsid w:val="003D131F"/>
    <w:rsid w:val="003D1618"/>
    <w:rsid w:val="003D2B18"/>
    <w:rsid w:val="003D365A"/>
    <w:rsid w:val="003D5EDB"/>
    <w:rsid w:val="003F153B"/>
    <w:rsid w:val="003F26EC"/>
    <w:rsid w:val="003F320D"/>
    <w:rsid w:val="004038BF"/>
    <w:rsid w:val="00404665"/>
    <w:rsid w:val="004059B1"/>
    <w:rsid w:val="0041164E"/>
    <w:rsid w:val="004144E6"/>
    <w:rsid w:val="00422876"/>
    <w:rsid w:val="00423898"/>
    <w:rsid w:val="00423CBE"/>
    <w:rsid w:val="00424481"/>
    <w:rsid w:val="00424A64"/>
    <w:rsid w:val="004268D9"/>
    <w:rsid w:val="00432A26"/>
    <w:rsid w:val="0043371A"/>
    <w:rsid w:val="00434AF3"/>
    <w:rsid w:val="00435127"/>
    <w:rsid w:val="00437D61"/>
    <w:rsid w:val="00453620"/>
    <w:rsid w:val="004552E0"/>
    <w:rsid w:val="0045530C"/>
    <w:rsid w:val="00465636"/>
    <w:rsid w:val="00466600"/>
    <w:rsid w:val="00467C24"/>
    <w:rsid w:val="00473B9C"/>
    <w:rsid w:val="00477929"/>
    <w:rsid w:val="004828CA"/>
    <w:rsid w:val="004830EA"/>
    <w:rsid w:val="004830F0"/>
    <w:rsid w:val="00485C8C"/>
    <w:rsid w:val="00490D5C"/>
    <w:rsid w:val="00491402"/>
    <w:rsid w:val="0049307C"/>
    <w:rsid w:val="004964D9"/>
    <w:rsid w:val="00497590"/>
    <w:rsid w:val="004A038A"/>
    <w:rsid w:val="004A05FE"/>
    <w:rsid w:val="004A222A"/>
    <w:rsid w:val="004A37A5"/>
    <w:rsid w:val="004A76F4"/>
    <w:rsid w:val="004B1369"/>
    <w:rsid w:val="004C1165"/>
    <w:rsid w:val="004C53F4"/>
    <w:rsid w:val="004C5E10"/>
    <w:rsid w:val="004C69D3"/>
    <w:rsid w:val="004C6DE6"/>
    <w:rsid w:val="004D53F7"/>
    <w:rsid w:val="004E1BA7"/>
    <w:rsid w:val="004E2411"/>
    <w:rsid w:val="004E5BF4"/>
    <w:rsid w:val="004E6886"/>
    <w:rsid w:val="004F6092"/>
    <w:rsid w:val="004F65E3"/>
    <w:rsid w:val="004F7D18"/>
    <w:rsid w:val="005025D2"/>
    <w:rsid w:val="00506F1C"/>
    <w:rsid w:val="00514B52"/>
    <w:rsid w:val="005234EC"/>
    <w:rsid w:val="005245B5"/>
    <w:rsid w:val="005252C1"/>
    <w:rsid w:val="0052646E"/>
    <w:rsid w:val="00526FF1"/>
    <w:rsid w:val="005272DB"/>
    <w:rsid w:val="0053259B"/>
    <w:rsid w:val="00532750"/>
    <w:rsid w:val="0053553A"/>
    <w:rsid w:val="00536C25"/>
    <w:rsid w:val="00536E80"/>
    <w:rsid w:val="00537203"/>
    <w:rsid w:val="00540036"/>
    <w:rsid w:val="005418EB"/>
    <w:rsid w:val="005441AC"/>
    <w:rsid w:val="00546118"/>
    <w:rsid w:val="00547BDA"/>
    <w:rsid w:val="00554A69"/>
    <w:rsid w:val="00570C4C"/>
    <w:rsid w:val="00572B4E"/>
    <w:rsid w:val="00574547"/>
    <w:rsid w:val="00577023"/>
    <w:rsid w:val="00577549"/>
    <w:rsid w:val="0058095B"/>
    <w:rsid w:val="00581F98"/>
    <w:rsid w:val="005848DA"/>
    <w:rsid w:val="0059100D"/>
    <w:rsid w:val="00591633"/>
    <w:rsid w:val="00591785"/>
    <w:rsid w:val="005977A0"/>
    <w:rsid w:val="005A012C"/>
    <w:rsid w:val="005A41E6"/>
    <w:rsid w:val="005A4255"/>
    <w:rsid w:val="005A4D62"/>
    <w:rsid w:val="005A4DCB"/>
    <w:rsid w:val="005A4E0F"/>
    <w:rsid w:val="005B0705"/>
    <w:rsid w:val="005B4D33"/>
    <w:rsid w:val="005B60E5"/>
    <w:rsid w:val="005B6405"/>
    <w:rsid w:val="005B6F3C"/>
    <w:rsid w:val="005C3565"/>
    <w:rsid w:val="005C591A"/>
    <w:rsid w:val="005D00A3"/>
    <w:rsid w:val="005D2017"/>
    <w:rsid w:val="005D2196"/>
    <w:rsid w:val="005D21D5"/>
    <w:rsid w:val="005D509A"/>
    <w:rsid w:val="005E012C"/>
    <w:rsid w:val="005E6468"/>
    <w:rsid w:val="005F62B3"/>
    <w:rsid w:val="0060254C"/>
    <w:rsid w:val="00607B64"/>
    <w:rsid w:val="00610767"/>
    <w:rsid w:val="006115DE"/>
    <w:rsid w:val="00612FAB"/>
    <w:rsid w:val="00613A77"/>
    <w:rsid w:val="006144FC"/>
    <w:rsid w:val="00615E56"/>
    <w:rsid w:val="00633071"/>
    <w:rsid w:val="006348A7"/>
    <w:rsid w:val="00635BB7"/>
    <w:rsid w:val="006379A3"/>
    <w:rsid w:val="0065510D"/>
    <w:rsid w:val="00655732"/>
    <w:rsid w:val="006563A5"/>
    <w:rsid w:val="006570CE"/>
    <w:rsid w:val="006574B7"/>
    <w:rsid w:val="00657B13"/>
    <w:rsid w:val="0066204D"/>
    <w:rsid w:val="006621BC"/>
    <w:rsid w:val="0066245D"/>
    <w:rsid w:val="006660D8"/>
    <w:rsid w:val="0067013A"/>
    <w:rsid w:val="0067092A"/>
    <w:rsid w:val="00676BC3"/>
    <w:rsid w:val="00677E57"/>
    <w:rsid w:val="00685663"/>
    <w:rsid w:val="006868F5"/>
    <w:rsid w:val="006A0620"/>
    <w:rsid w:val="006A2B64"/>
    <w:rsid w:val="006A4468"/>
    <w:rsid w:val="006A5D19"/>
    <w:rsid w:val="006B10C6"/>
    <w:rsid w:val="006B1F61"/>
    <w:rsid w:val="006B2932"/>
    <w:rsid w:val="006B69DF"/>
    <w:rsid w:val="006C0480"/>
    <w:rsid w:val="006C2359"/>
    <w:rsid w:val="006C2366"/>
    <w:rsid w:val="006C4B9C"/>
    <w:rsid w:val="006C7E1B"/>
    <w:rsid w:val="006D2348"/>
    <w:rsid w:val="006D5890"/>
    <w:rsid w:val="006E12F7"/>
    <w:rsid w:val="006E37D7"/>
    <w:rsid w:val="006E750D"/>
    <w:rsid w:val="006E7AAD"/>
    <w:rsid w:val="006F180C"/>
    <w:rsid w:val="006F1812"/>
    <w:rsid w:val="006F2900"/>
    <w:rsid w:val="006F786B"/>
    <w:rsid w:val="0071065C"/>
    <w:rsid w:val="007203DE"/>
    <w:rsid w:val="007244F4"/>
    <w:rsid w:val="007268CF"/>
    <w:rsid w:val="00726ACF"/>
    <w:rsid w:val="0073261F"/>
    <w:rsid w:val="00733121"/>
    <w:rsid w:val="00733D8A"/>
    <w:rsid w:val="00736457"/>
    <w:rsid w:val="00736872"/>
    <w:rsid w:val="0073709A"/>
    <w:rsid w:val="00737AA5"/>
    <w:rsid w:val="00743943"/>
    <w:rsid w:val="007445CF"/>
    <w:rsid w:val="007452CB"/>
    <w:rsid w:val="007503A6"/>
    <w:rsid w:val="00754118"/>
    <w:rsid w:val="0075415D"/>
    <w:rsid w:val="00755687"/>
    <w:rsid w:val="00761E3B"/>
    <w:rsid w:val="007634BA"/>
    <w:rsid w:val="00763D9E"/>
    <w:rsid w:val="0076510E"/>
    <w:rsid w:val="00765993"/>
    <w:rsid w:val="00771391"/>
    <w:rsid w:val="0077215D"/>
    <w:rsid w:val="00773EBE"/>
    <w:rsid w:val="00775746"/>
    <w:rsid w:val="007852B6"/>
    <w:rsid w:val="00790440"/>
    <w:rsid w:val="00791296"/>
    <w:rsid w:val="00795108"/>
    <w:rsid w:val="00795AA5"/>
    <w:rsid w:val="007A01A3"/>
    <w:rsid w:val="007A7BC5"/>
    <w:rsid w:val="007B0AAF"/>
    <w:rsid w:val="007C0F7A"/>
    <w:rsid w:val="007C5629"/>
    <w:rsid w:val="007C7FBE"/>
    <w:rsid w:val="007D0375"/>
    <w:rsid w:val="007D528E"/>
    <w:rsid w:val="007D61E2"/>
    <w:rsid w:val="007D7C74"/>
    <w:rsid w:val="007F0559"/>
    <w:rsid w:val="007F09A1"/>
    <w:rsid w:val="007F2F6F"/>
    <w:rsid w:val="00800EB3"/>
    <w:rsid w:val="00802294"/>
    <w:rsid w:val="0080272C"/>
    <w:rsid w:val="00802AD9"/>
    <w:rsid w:val="00803061"/>
    <w:rsid w:val="00804ED4"/>
    <w:rsid w:val="00806727"/>
    <w:rsid w:val="0081083D"/>
    <w:rsid w:val="008121C1"/>
    <w:rsid w:val="00814932"/>
    <w:rsid w:val="00817D5F"/>
    <w:rsid w:val="008228F2"/>
    <w:rsid w:val="008235F7"/>
    <w:rsid w:val="00826A7C"/>
    <w:rsid w:val="008272D8"/>
    <w:rsid w:val="00827432"/>
    <w:rsid w:val="008277FB"/>
    <w:rsid w:val="00835A61"/>
    <w:rsid w:val="00840782"/>
    <w:rsid w:val="008427A1"/>
    <w:rsid w:val="00855BD2"/>
    <w:rsid w:val="008568B9"/>
    <w:rsid w:val="00861692"/>
    <w:rsid w:val="0086657D"/>
    <w:rsid w:val="0086721A"/>
    <w:rsid w:val="00867ABD"/>
    <w:rsid w:val="008703B1"/>
    <w:rsid w:val="00870717"/>
    <w:rsid w:val="00871FCA"/>
    <w:rsid w:val="00875FB5"/>
    <w:rsid w:val="00884797"/>
    <w:rsid w:val="0088632E"/>
    <w:rsid w:val="00887740"/>
    <w:rsid w:val="00887C76"/>
    <w:rsid w:val="00890191"/>
    <w:rsid w:val="008934C5"/>
    <w:rsid w:val="00894AC9"/>
    <w:rsid w:val="008957BF"/>
    <w:rsid w:val="008A2C0B"/>
    <w:rsid w:val="008A421F"/>
    <w:rsid w:val="008A7555"/>
    <w:rsid w:val="008B1569"/>
    <w:rsid w:val="008B38B0"/>
    <w:rsid w:val="008B3AC6"/>
    <w:rsid w:val="008B5905"/>
    <w:rsid w:val="008B70C4"/>
    <w:rsid w:val="008C0DE2"/>
    <w:rsid w:val="008C1609"/>
    <w:rsid w:val="008C2753"/>
    <w:rsid w:val="008C37E3"/>
    <w:rsid w:val="008D0ACE"/>
    <w:rsid w:val="008D5161"/>
    <w:rsid w:val="008E2426"/>
    <w:rsid w:val="008E382C"/>
    <w:rsid w:val="008E67A9"/>
    <w:rsid w:val="008E7ED2"/>
    <w:rsid w:val="008F0FDE"/>
    <w:rsid w:val="008F1900"/>
    <w:rsid w:val="008F5329"/>
    <w:rsid w:val="00906618"/>
    <w:rsid w:val="00910309"/>
    <w:rsid w:val="009132E8"/>
    <w:rsid w:val="0091540C"/>
    <w:rsid w:val="0092212D"/>
    <w:rsid w:val="00923A35"/>
    <w:rsid w:val="009243B2"/>
    <w:rsid w:val="00927DF5"/>
    <w:rsid w:val="00930785"/>
    <w:rsid w:val="00933A1D"/>
    <w:rsid w:val="00933E22"/>
    <w:rsid w:val="0093582B"/>
    <w:rsid w:val="00935B56"/>
    <w:rsid w:val="009378C2"/>
    <w:rsid w:val="0094291C"/>
    <w:rsid w:val="009450EA"/>
    <w:rsid w:val="0094663F"/>
    <w:rsid w:val="009526B0"/>
    <w:rsid w:val="009626A4"/>
    <w:rsid w:val="00962E8D"/>
    <w:rsid w:val="00970B8B"/>
    <w:rsid w:val="00972709"/>
    <w:rsid w:val="00976579"/>
    <w:rsid w:val="00977522"/>
    <w:rsid w:val="00982F76"/>
    <w:rsid w:val="00990D4E"/>
    <w:rsid w:val="0099135B"/>
    <w:rsid w:val="009966C0"/>
    <w:rsid w:val="009A0A25"/>
    <w:rsid w:val="009A407F"/>
    <w:rsid w:val="009A7A01"/>
    <w:rsid w:val="009B2B28"/>
    <w:rsid w:val="009C0FE0"/>
    <w:rsid w:val="009C16DD"/>
    <w:rsid w:val="009C2A53"/>
    <w:rsid w:val="009C5575"/>
    <w:rsid w:val="009C6015"/>
    <w:rsid w:val="009C7603"/>
    <w:rsid w:val="009C7D79"/>
    <w:rsid w:val="009D2AF9"/>
    <w:rsid w:val="009D469C"/>
    <w:rsid w:val="009E2E0B"/>
    <w:rsid w:val="009E5D6E"/>
    <w:rsid w:val="009E7CED"/>
    <w:rsid w:val="009F5B24"/>
    <w:rsid w:val="00A0003A"/>
    <w:rsid w:val="00A01855"/>
    <w:rsid w:val="00A03293"/>
    <w:rsid w:val="00A121C5"/>
    <w:rsid w:val="00A209C4"/>
    <w:rsid w:val="00A21A80"/>
    <w:rsid w:val="00A25CB5"/>
    <w:rsid w:val="00A278FC"/>
    <w:rsid w:val="00A40506"/>
    <w:rsid w:val="00A40853"/>
    <w:rsid w:val="00A45699"/>
    <w:rsid w:val="00A50D98"/>
    <w:rsid w:val="00A52F11"/>
    <w:rsid w:val="00A53E33"/>
    <w:rsid w:val="00A55830"/>
    <w:rsid w:val="00A61A95"/>
    <w:rsid w:val="00A63549"/>
    <w:rsid w:val="00A64BEE"/>
    <w:rsid w:val="00A65E6D"/>
    <w:rsid w:val="00A6650E"/>
    <w:rsid w:val="00A671C3"/>
    <w:rsid w:val="00A73AEC"/>
    <w:rsid w:val="00A74D8D"/>
    <w:rsid w:val="00A74E79"/>
    <w:rsid w:val="00A8387E"/>
    <w:rsid w:val="00A9292E"/>
    <w:rsid w:val="00A9384A"/>
    <w:rsid w:val="00A94766"/>
    <w:rsid w:val="00A94CDA"/>
    <w:rsid w:val="00A966CB"/>
    <w:rsid w:val="00AA1085"/>
    <w:rsid w:val="00AA5CC8"/>
    <w:rsid w:val="00AB0218"/>
    <w:rsid w:val="00AB24AF"/>
    <w:rsid w:val="00AB66A6"/>
    <w:rsid w:val="00AC50BA"/>
    <w:rsid w:val="00AC57A9"/>
    <w:rsid w:val="00AC616E"/>
    <w:rsid w:val="00AC633C"/>
    <w:rsid w:val="00AD1F6A"/>
    <w:rsid w:val="00AD3AEA"/>
    <w:rsid w:val="00AD602A"/>
    <w:rsid w:val="00AD6CBC"/>
    <w:rsid w:val="00AE2EEE"/>
    <w:rsid w:val="00AE49CE"/>
    <w:rsid w:val="00AE78D2"/>
    <w:rsid w:val="00AF0D2F"/>
    <w:rsid w:val="00AF39DD"/>
    <w:rsid w:val="00AF3A2B"/>
    <w:rsid w:val="00AF4B87"/>
    <w:rsid w:val="00AF5163"/>
    <w:rsid w:val="00AF6932"/>
    <w:rsid w:val="00AF7640"/>
    <w:rsid w:val="00B025FC"/>
    <w:rsid w:val="00B04C04"/>
    <w:rsid w:val="00B07F82"/>
    <w:rsid w:val="00B10D4E"/>
    <w:rsid w:val="00B12C02"/>
    <w:rsid w:val="00B1373D"/>
    <w:rsid w:val="00B14844"/>
    <w:rsid w:val="00B16655"/>
    <w:rsid w:val="00B24F0F"/>
    <w:rsid w:val="00B253B5"/>
    <w:rsid w:val="00B31A0B"/>
    <w:rsid w:val="00B3331B"/>
    <w:rsid w:val="00B34C32"/>
    <w:rsid w:val="00B3643C"/>
    <w:rsid w:val="00B45746"/>
    <w:rsid w:val="00B462E4"/>
    <w:rsid w:val="00B5028D"/>
    <w:rsid w:val="00B56B94"/>
    <w:rsid w:val="00B5731B"/>
    <w:rsid w:val="00B65168"/>
    <w:rsid w:val="00B659CA"/>
    <w:rsid w:val="00B65D60"/>
    <w:rsid w:val="00B70A2F"/>
    <w:rsid w:val="00B70E56"/>
    <w:rsid w:val="00B71862"/>
    <w:rsid w:val="00B802FE"/>
    <w:rsid w:val="00B828D2"/>
    <w:rsid w:val="00B82A90"/>
    <w:rsid w:val="00B90309"/>
    <w:rsid w:val="00B911FC"/>
    <w:rsid w:val="00B918A3"/>
    <w:rsid w:val="00B91DA3"/>
    <w:rsid w:val="00B923E6"/>
    <w:rsid w:val="00B924F2"/>
    <w:rsid w:val="00B9250F"/>
    <w:rsid w:val="00B92E84"/>
    <w:rsid w:val="00B94AFD"/>
    <w:rsid w:val="00B96F26"/>
    <w:rsid w:val="00BA2C9A"/>
    <w:rsid w:val="00BA4BC9"/>
    <w:rsid w:val="00BB0BD5"/>
    <w:rsid w:val="00BB1732"/>
    <w:rsid w:val="00BC0A0A"/>
    <w:rsid w:val="00BC2ADE"/>
    <w:rsid w:val="00BC3484"/>
    <w:rsid w:val="00BC4867"/>
    <w:rsid w:val="00BD236A"/>
    <w:rsid w:val="00BD32BB"/>
    <w:rsid w:val="00BD350D"/>
    <w:rsid w:val="00BD3FEB"/>
    <w:rsid w:val="00BD49A6"/>
    <w:rsid w:val="00BD62AF"/>
    <w:rsid w:val="00BD67A6"/>
    <w:rsid w:val="00BE6BEE"/>
    <w:rsid w:val="00BF2276"/>
    <w:rsid w:val="00BF253A"/>
    <w:rsid w:val="00BF4313"/>
    <w:rsid w:val="00BF4D66"/>
    <w:rsid w:val="00BF5E53"/>
    <w:rsid w:val="00BF7081"/>
    <w:rsid w:val="00C02046"/>
    <w:rsid w:val="00C02BC3"/>
    <w:rsid w:val="00C2408F"/>
    <w:rsid w:val="00C24686"/>
    <w:rsid w:val="00C30D8F"/>
    <w:rsid w:val="00C33A8E"/>
    <w:rsid w:val="00C342C4"/>
    <w:rsid w:val="00C3439A"/>
    <w:rsid w:val="00C36984"/>
    <w:rsid w:val="00C4090B"/>
    <w:rsid w:val="00C41115"/>
    <w:rsid w:val="00C53E05"/>
    <w:rsid w:val="00C622DB"/>
    <w:rsid w:val="00C6655B"/>
    <w:rsid w:val="00C67A21"/>
    <w:rsid w:val="00C72741"/>
    <w:rsid w:val="00C83D3F"/>
    <w:rsid w:val="00C855A7"/>
    <w:rsid w:val="00C861C4"/>
    <w:rsid w:val="00C878FD"/>
    <w:rsid w:val="00C94983"/>
    <w:rsid w:val="00C95DFB"/>
    <w:rsid w:val="00CA3593"/>
    <w:rsid w:val="00CA69AE"/>
    <w:rsid w:val="00CB180C"/>
    <w:rsid w:val="00CB2D7D"/>
    <w:rsid w:val="00CB3B8C"/>
    <w:rsid w:val="00CC1C70"/>
    <w:rsid w:val="00CC3EBA"/>
    <w:rsid w:val="00CD058A"/>
    <w:rsid w:val="00CD18CD"/>
    <w:rsid w:val="00CD1AA2"/>
    <w:rsid w:val="00CD268E"/>
    <w:rsid w:val="00CD5609"/>
    <w:rsid w:val="00CD6991"/>
    <w:rsid w:val="00CD6AEF"/>
    <w:rsid w:val="00CD6C8B"/>
    <w:rsid w:val="00CE2D9D"/>
    <w:rsid w:val="00CE486F"/>
    <w:rsid w:val="00CE5AC2"/>
    <w:rsid w:val="00CF0B9C"/>
    <w:rsid w:val="00CF3E7A"/>
    <w:rsid w:val="00D01295"/>
    <w:rsid w:val="00D02BC1"/>
    <w:rsid w:val="00D13208"/>
    <w:rsid w:val="00D13545"/>
    <w:rsid w:val="00D16852"/>
    <w:rsid w:val="00D269BF"/>
    <w:rsid w:val="00D32874"/>
    <w:rsid w:val="00D36F68"/>
    <w:rsid w:val="00D3765F"/>
    <w:rsid w:val="00D402F2"/>
    <w:rsid w:val="00D45A9F"/>
    <w:rsid w:val="00D55A29"/>
    <w:rsid w:val="00D56F7A"/>
    <w:rsid w:val="00D60326"/>
    <w:rsid w:val="00D62269"/>
    <w:rsid w:val="00D72B9A"/>
    <w:rsid w:val="00D76F7D"/>
    <w:rsid w:val="00D77CB4"/>
    <w:rsid w:val="00D81FD3"/>
    <w:rsid w:val="00D85359"/>
    <w:rsid w:val="00D85469"/>
    <w:rsid w:val="00D863CE"/>
    <w:rsid w:val="00D90F9A"/>
    <w:rsid w:val="00D91C57"/>
    <w:rsid w:val="00D939C0"/>
    <w:rsid w:val="00D9562F"/>
    <w:rsid w:val="00DA29F3"/>
    <w:rsid w:val="00DA2D5C"/>
    <w:rsid w:val="00DA445D"/>
    <w:rsid w:val="00DB505D"/>
    <w:rsid w:val="00DC241F"/>
    <w:rsid w:val="00DD2A4A"/>
    <w:rsid w:val="00DD4081"/>
    <w:rsid w:val="00DD47A1"/>
    <w:rsid w:val="00DD6E0C"/>
    <w:rsid w:val="00DD72FC"/>
    <w:rsid w:val="00DE2A9E"/>
    <w:rsid w:val="00DF28DE"/>
    <w:rsid w:val="00DF59CD"/>
    <w:rsid w:val="00DF6403"/>
    <w:rsid w:val="00DF7173"/>
    <w:rsid w:val="00E01A33"/>
    <w:rsid w:val="00E01AF2"/>
    <w:rsid w:val="00E022FC"/>
    <w:rsid w:val="00E03210"/>
    <w:rsid w:val="00E03F30"/>
    <w:rsid w:val="00E0729E"/>
    <w:rsid w:val="00E12D1A"/>
    <w:rsid w:val="00E12E62"/>
    <w:rsid w:val="00E31E40"/>
    <w:rsid w:val="00E3622E"/>
    <w:rsid w:val="00E42E7D"/>
    <w:rsid w:val="00E43C5D"/>
    <w:rsid w:val="00E4613F"/>
    <w:rsid w:val="00E57832"/>
    <w:rsid w:val="00E64C61"/>
    <w:rsid w:val="00E652AC"/>
    <w:rsid w:val="00E70C0F"/>
    <w:rsid w:val="00E73384"/>
    <w:rsid w:val="00E75795"/>
    <w:rsid w:val="00E75868"/>
    <w:rsid w:val="00E83598"/>
    <w:rsid w:val="00E84531"/>
    <w:rsid w:val="00E866F6"/>
    <w:rsid w:val="00E86850"/>
    <w:rsid w:val="00E90090"/>
    <w:rsid w:val="00E9208F"/>
    <w:rsid w:val="00E93996"/>
    <w:rsid w:val="00E97F5D"/>
    <w:rsid w:val="00EA4A52"/>
    <w:rsid w:val="00EA79CD"/>
    <w:rsid w:val="00EC1716"/>
    <w:rsid w:val="00EC7007"/>
    <w:rsid w:val="00ED09BD"/>
    <w:rsid w:val="00ED0FE6"/>
    <w:rsid w:val="00EE5866"/>
    <w:rsid w:val="00EF32F1"/>
    <w:rsid w:val="00EF3838"/>
    <w:rsid w:val="00EF63D2"/>
    <w:rsid w:val="00F02A45"/>
    <w:rsid w:val="00F10647"/>
    <w:rsid w:val="00F10E7B"/>
    <w:rsid w:val="00F1178A"/>
    <w:rsid w:val="00F13737"/>
    <w:rsid w:val="00F1764B"/>
    <w:rsid w:val="00F201F7"/>
    <w:rsid w:val="00F265E9"/>
    <w:rsid w:val="00F30D88"/>
    <w:rsid w:val="00F314FC"/>
    <w:rsid w:val="00F3703B"/>
    <w:rsid w:val="00F401A6"/>
    <w:rsid w:val="00F407B1"/>
    <w:rsid w:val="00F4224D"/>
    <w:rsid w:val="00F43262"/>
    <w:rsid w:val="00F432A8"/>
    <w:rsid w:val="00F46303"/>
    <w:rsid w:val="00F4755A"/>
    <w:rsid w:val="00F50CA2"/>
    <w:rsid w:val="00F553CF"/>
    <w:rsid w:val="00F564C3"/>
    <w:rsid w:val="00F56E93"/>
    <w:rsid w:val="00F60F6F"/>
    <w:rsid w:val="00F63935"/>
    <w:rsid w:val="00F64D3E"/>
    <w:rsid w:val="00F64D76"/>
    <w:rsid w:val="00F72C3C"/>
    <w:rsid w:val="00F73921"/>
    <w:rsid w:val="00F82C68"/>
    <w:rsid w:val="00F85054"/>
    <w:rsid w:val="00F91D36"/>
    <w:rsid w:val="00F934DD"/>
    <w:rsid w:val="00FA0AC4"/>
    <w:rsid w:val="00FA1D17"/>
    <w:rsid w:val="00FA6500"/>
    <w:rsid w:val="00FB44B1"/>
    <w:rsid w:val="00FB6B56"/>
    <w:rsid w:val="00FB760D"/>
    <w:rsid w:val="00FC230E"/>
    <w:rsid w:val="00FD6211"/>
    <w:rsid w:val="00FD678C"/>
    <w:rsid w:val="00FD7D98"/>
    <w:rsid w:val="00FE5376"/>
    <w:rsid w:val="00FE6CFF"/>
    <w:rsid w:val="00FF0569"/>
    <w:rsid w:val="00FF0B3E"/>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4CFB"/>
    <w:rPr>
      <w:color w:val="808080"/>
      <w:shd w:val="clear" w:color="auto" w:fill="E6E6E6"/>
    </w:rPr>
  </w:style>
  <w:style w:type="paragraph" w:customStyle="1" w:styleId="m6196158798668905314msolistparagraph">
    <w:name w:val="m_6196158798668905314msolistparagraph"/>
    <w:basedOn w:val="Normal"/>
    <w:rsid w:val="003A376F"/>
    <w:pPr>
      <w:spacing w:before="100" w:beforeAutospacing="1" w:after="100" w:afterAutospacing="1"/>
    </w:pPr>
  </w:style>
  <w:style w:type="character" w:customStyle="1" w:styleId="UnresolvedMention">
    <w:name w:val="Unresolved Mention"/>
    <w:basedOn w:val="DefaultParagraphFont"/>
    <w:uiPriority w:val="99"/>
    <w:semiHidden/>
    <w:unhideWhenUsed/>
    <w:rsid w:val="004C53F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7242008">
      <w:bodyDiv w:val="1"/>
      <w:marLeft w:val="0"/>
      <w:marRight w:val="0"/>
      <w:marTop w:val="0"/>
      <w:marBottom w:val="0"/>
      <w:divBdr>
        <w:top w:val="none" w:sz="0" w:space="0" w:color="auto"/>
        <w:left w:val="none" w:sz="0" w:space="0" w:color="auto"/>
        <w:bottom w:val="none" w:sz="0" w:space="0" w:color="auto"/>
        <w:right w:val="none" w:sz="0" w:space="0" w:color="auto"/>
      </w:divBdr>
    </w:div>
    <w:div w:id="499272247">
      <w:bodyDiv w:val="1"/>
      <w:marLeft w:val="0"/>
      <w:marRight w:val="0"/>
      <w:marTop w:val="0"/>
      <w:marBottom w:val="0"/>
      <w:divBdr>
        <w:top w:val="none" w:sz="0" w:space="0" w:color="auto"/>
        <w:left w:val="none" w:sz="0" w:space="0" w:color="auto"/>
        <w:bottom w:val="none" w:sz="0" w:space="0" w:color="auto"/>
        <w:right w:val="none" w:sz="0" w:space="0" w:color="auto"/>
      </w:divBdr>
    </w:div>
    <w:div w:id="980580851">
      <w:bodyDiv w:val="1"/>
      <w:marLeft w:val="0"/>
      <w:marRight w:val="0"/>
      <w:marTop w:val="0"/>
      <w:marBottom w:val="0"/>
      <w:divBdr>
        <w:top w:val="none" w:sz="0" w:space="0" w:color="auto"/>
        <w:left w:val="none" w:sz="0" w:space="0" w:color="auto"/>
        <w:bottom w:val="none" w:sz="0" w:space="0" w:color="auto"/>
        <w:right w:val="none" w:sz="0" w:space="0" w:color="auto"/>
      </w:divBdr>
    </w:div>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region3hmc.org/" TargetMode="External"/><Relationship Id="rId3" Type="http://schemas.openxmlformats.org/officeDocument/2006/relationships/styles" Target="styles.xml"/><Relationship Id="rId7" Type="http://schemas.openxmlformats.org/officeDocument/2006/relationships/hyperlink" Target="https://www.firstne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dregion3hm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CAEC-A68D-4E15-9940-6403F57A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1672</Words>
  <Characters>9531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2018-07-10T19:00:00Z</cp:lastPrinted>
  <dcterms:created xsi:type="dcterms:W3CDTF">2018-10-12T17:57:00Z</dcterms:created>
  <dcterms:modified xsi:type="dcterms:W3CDTF">2018-10-12T17:57:00Z</dcterms:modified>
</cp:coreProperties>
</file>